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882E9" w14:textId="77777777" w:rsidR="003F63C1" w:rsidRPr="007D27E3" w:rsidRDefault="002A2689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  <w:r w:rsidRPr="007D27E3">
        <w:rPr>
          <w:b/>
          <w:bCs/>
          <w:color w:val="262121"/>
        </w:rPr>
        <w:t xml:space="preserve">NERINGOS </w:t>
      </w:r>
      <w:r w:rsidR="003F63C1" w:rsidRPr="007D27E3">
        <w:rPr>
          <w:b/>
          <w:bCs/>
          <w:color w:val="262121"/>
        </w:rPr>
        <w:t>SOCIALINIŲ PASLAUGŲ CENTR</w:t>
      </w:r>
      <w:r w:rsidRPr="007D27E3">
        <w:rPr>
          <w:b/>
          <w:bCs/>
          <w:color w:val="262121"/>
        </w:rPr>
        <w:t>O</w:t>
      </w:r>
    </w:p>
    <w:p w14:paraId="11427D0F" w14:textId="25BBD2F4" w:rsidR="001004CB" w:rsidRDefault="001004CB" w:rsidP="00F93875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>
        <w:rPr>
          <w:b/>
          <w:bCs/>
          <w:color w:val="262121"/>
        </w:rPr>
        <w:t>AIŠKINAMASIS RAŠTAS</w:t>
      </w:r>
    </w:p>
    <w:p w14:paraId="3198B36F" w14:textId="15BDAF62" w:rsidR="001004CB" w:rsidRDefault="007D27E3" w:rsidP="001004CB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7D27E3">
        <w:rPr>
          <w:b/>
          <w:bCs/>
          <w:color w:val="262121"/>
        </w:rPr>
        <w:t>PRIE</w:t>
      </w:r>
      <w:r w:rsidR="0009395F">
        <w:rPr>
          <w:b/>
          <w:bCs/>
          <w:color w:val="262121"/>
        </w:rPr>
        <w:t xml:space="preserve"> </w:t>
      </w:r>
      <w:r w:rsidR="00FB5633">
        <w:rPr>
          <w:b/>
          <w:bCs/>
          <w:color w:val="262121"/>
        </w:rPr>
        <w:t>2017</w:t>
      </w:r>
      <w:r w:rsidR="00FC6F10">
        <w:rPr>
          <w:b/>
          <w:bCs/>
          <w:color w:val="262121"/>
        </w:rPr>
        <w:t xml:space="preserve"> M. </w:t>
      </w:r>
      <w:r w:rsidR="00356BE5">
        <w:rPr>
          <w:b/>
          <w:bCs/>
          <w:color w:val="262121"/>
        </w:rPr>
        <w:t>I</w:t>
      </w:r>
      <w:r w:rsidR="006C6055">
        <w:rPr>
          <w:b/>
          <w:bCs/>
          <w:color w:val="262121"/>
        </w:rPr>
        <w:t>I</w:t>
      </w:r>
      <w:r w:rsidR="00ED1F05">
        <w:rPr>
          <w:b/>
          <w:bCs/>
          <w:color w:val="262121"/>
        </w:rPr>
        <w:t xml:space="preserve"> </w:t>
      </w:r>
      <w:r w:rsidR="00C51B9E">
        <w:rPr>
          <w:b/>
          <w:bCs/>
          <w:color w:val="262121"/>
        </w:rPr>
        <w:t>KETV</w:t>
      </w:r>
      <w:r w:rsidR="0094347A">
        <w:rPr>
          <w:b/>
          <w:bCs/>
          <w:color w:val="262121"/>
        </w:rPr>
        <w:t xml:space="preserve">. </w:t>
      </w:r>
      <w:r w:rsidR="000F1621" w:rsidRPr="000F1621">
        <w:rPr>
          <w:b/>
          <w:color w:val="262121"/>
        </w:rPr>
        <w:t xml:space="preserve">BIUDŽETO IŠLAIDŲ </w:t>
      </w:r>
    </w:p>
    <w:p w14:paraId="756473C2" w14:textId="4A28662A" w:rsidR="007D27E3" w:rsidRPr="001004CB" w:rsidRDefault="000F1621" w:rsidP="001004CB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 w:rsidRPr="000F1621">
        <w:rPr>
          <w:b/>
          <w:color w:val="262121"/>
        </w:rPr>
        <w:t>SĄMATOS ĮVYKDYMO ATASKAITOS</w:t>
      </w:r>
    </w:p>
    <w:p w14:paraId="29B9BD22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55998B4E" w14:textId="77777777" w:rsidR="009E334F" w:rsidRDefault="009E334F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267BEC68" w14:textId="77777777" w:rsidR="00B5312C" w:rsidRDefault="00B5312C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7E8213E3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3A048A">
        <w:rPr>
          <w:b/>
          <w:color w:val="262121"/>
        </w:rPr>
        <w:t>BENDROJI DALIS</w:t>
      </w:r>
    </w:p>
    <w:p w14:paraId="5F41E286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7D9C20A4" w14:textId="77777777" w:rsidR="009E334F" w:rsidRDefault="009E334F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7B2925EC" w14:textId="77777777" w:rsidR="00B5312C" w:rsidRPr="003A048A" w:rsidRDefault="00B5312C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699D3E58" w14:textId="5D972A9E" w:rsidR="003F63C1" w:rsidRDefault="00A4349A" w:rsidP="003F63C1">
      <w:pPr>
        <w:pStyle w:val="prastasiniatinklio"/>
        <w:jc w:val="both"/>
      </w:pPr>
      <w:r>
        <w:t>Neringos savivaldybės tarybos 2008 m. lapkričio 5d. sprendimu ,,Dėl Neringos socialinių paslaugų centro steigimo“</w:t>
      </w:r>
      <w:r w:rsidR="00D25870">
        <w:t xml:space="preserve"> Nr. T1-224, buvo įsteigtas</w:t>
      </w:r>
      <w:r w:rsidR="00C43D88">
        <w:t xml:space="preserve"> </w:t>
      </w:r>
      <w:r w:rsidR="00D25870" w:rsidRPr="007D27E3">
        <w:rPr>
          <w:color w:val="262121"/>
        </w:rPr>
        <w:t>Neringos socialinių paslaugų centras</w:t>
      </w:r>
      <w:r w:rsidR="00D25870">
        <w:rPr>
          <w:color w:val="262121"/>
        </w:rPr>
        <w:t xml:space="preserve"> (toliau Centras), kuris </w:t>
      </w:r>
      <w:r w:rsidR="00D25870" w:rsidRPr="007D27E3">
        <w:rPr>
          <w:color w:val="262121"/>
        </w:rPr>
        <w:t>įregistruotas</w:t>
      </w:r>
      <w:r w:rsidR="00D25870" w:rsidRPr="007D27E3">
        <w:t xml:space="preserve"> Va</w:t>
      </w:r>
      <w:r w:rsidR="00D25870">
        <w:t>lstybės įmonėje Registrų centre</w:t>
      </w:r>
      <w:r w:rsidR="00D25870" w:rsidRPr="007D27E3">
        <w:t xml:space="preserve"> (pažymėjimo Nr.128188)</w:t>
      </w:r>
      <w:r w:rsidR="0009395F">
        <w:t xml:space="preserve"> </w:t>
      </w:r>
      <w:r w:rsidR="00D25870" w:rsidRPr="007D27E3">
        <w:t xml:space="preserve">2009 m. vasario 2 d. </w:t>
      </w:r>
      <w:r w:rsidR="00D25870">
        <w:t>adresu Taikos g.2 LT-93121 Neringa .</w:t>
      </w:r>
      <w:r w:rsidR="00173B00">
        <w:t xml:space="preserve"> </w:t>
      </w:r>
      <w:r>
        <w:t xml:space="preserve">Centrui suteiktas </w:t>
      </w:r>
      <w:r w:rsidR="00063893">
        <w:t>kodas 302303230.</w:t>
      </w:r>
    </w:p>
    <w:p w14:paraId="506D9F18" w14:textId="77777777" w:rsidR="00D25870" w:rsidRDefault="00D25870" w:rsidP="003F63C1">
      <w:pPr>
        <w:pStyle w:val="prastasiniatinklio"/>
        <w:jc w:val="both"/>
      </w:pPr>
      <w:r>
        <w:t>Centras - Neringos savivaldybės biudžetinė įstaiga, teikianti socialines paslaugas.</w:t>
      </w:r>
    </w:p>
    <w:p w14:paraId="187D2F7E" w14:textId="77777777" w:rsidR="00D25870" w:rsidRDefault="00D25870" w:rsidP="003F63C1">
      <w:pPr>
        <w:pStyle w:val="prastasiniatinklio"/>
        <w:jc w:val="both"/>
      </w:pPr>
      <w:r>
        <w:t>Pagrindinės Centro veiklos rūšys – nesusijusio su apgyvendinimu socialinio darbo su pagyvenusiais ir neįgaliaisiais asmenimis veikla, vaikų dienos priežiūros</w:t>
      </w:r>
      <w:r w:rsidR="00503F50">
        <w:t xml:space="preserve"> veikla, kita, niekur kitur nepaskirta, nesusijusi su apgyvendinimu socialinio darbo veikla, kitas, niekur kitur nepriskirtas, keleivinis sausumos transportas, kita niekur kitur nepriskirta, asmenų aptarnavimo veikla.</w:t>
      </w:r>
    </w:p>
    <w:p w14:paraId="1593AB19" w14:textId="77777777" w:rsidR="00D25870" w:rsidRDefault="000E2149" w:rsidP="003F63C1">
      <w:pPr>
        <w:pStyle w:val="prastasiniatinklio"/>
        <w:jc w:val="both"/>
      </w:pPr>
      <w:r>
        <w:t>Centras neturi kontroliuojamų arba asocijuotų subjektų.</w:t>
      </w:r>
    </w:p>
    <w:p w14:paraId="5D17AC02" w14:textId="77777777" w:rsidR="000E2149" w:rsidRDefault="000E2149" w:rsidP="003F63C1">
      <w:pPr>
        <w:pStyle w:val="prastasiniatinklio"/>
        <w:jc w:val="both"/>
      </w:pPr>
      <w:r>
        <w:t>Centras neturi filialų ar kitų struktūrinių padalinių.</w:t>
      </w:r>
    </w:p>
    <w:p w14:paraId="702E9EF7" w14:textId="020FCEDF" w:rsidR="004A22ED" w:rsidRDefault="00A908EF" w:rsidP="00960B5D">
      <w:pPr>
        <w:pStyle w:val="prastasiniatinklio"/>
        <w:jc w:val="both"/>
      </w:pPr>
      <w:r w:rsidRPr="00FD0CBE">
        <w:rPr>
          <w:color w:val="262121"/>
        </w:rPr>
        <w:t xml:space="preserve">Neringos savivaldybės tarybos </w:t>
      </w:r>
      <w:r w:rsidR="0096003A">
        <w:rPr>
          <w:color w:val="262121"/>
        </w:rPr>
        <w:t>2016 m. gruodžio 22</w:t>
      </w:r>
      <w:r w:rsidR="00260830">
        <w:rPr>
          <w:color w:val="262121"/>
        </w:rPr>
        <w:t xml:space="preserve"> d. sprendimu Nr.T1-2</w:t>
      </w:r>
      <w:r w:rsidR="0096003A">
        <w:rPr>
          <w:color w:val="262121"/>
        </w:rPr>
        <w:t>47</w:t>
      </w:r>
      <w:r w:rsidR="00332B1F" w:rsidRPr="00FD0CBE">
        <w:rPr>
          <w:color w:val="262121"/>
        </w:rPr>
        <w:t xml:space="preserve"> ,,Dėl Neringos socialinių paslaugų centro didžiausio leistino etatų skaičiaus nustatymo“ patvirtintas didžiausias leistinas etatų </w:t>
      </w:r>
      <w:r w:rsidR="00601FDE" w:rsidRPr="00FD0CBE">
        <w:rPr>
          <w:color w:val="262121"/>
        </w:rPr>
        <w:t>skaičius</w:t>
      </w:r>
      <w:r w:rsidR="0096003A">
        <w:rPr>
          <w:color w:val="262121"/>
        </w:rPr>
        <w:t xml:space="preserve"> (10</w:t>
      </w:r>
      <w:r w:rsidR="00260830">
        <w:rPr>
          <w:color w:val="262121"/>
        </w:rPr>
        <w:t xml:space="preserve"> etatai</w:t>
      </w:r>
      <w:r w:rsidR="0096003A">
        <w:rPr>
          <w:color w:val="262121"/>
        </w:rPr>
        <w:t>, 12 pareigybių</w:t>
      </w:r>
      <w:r w:rsidR="00332B1F" w:rsidRPr="00FD0CBE">
        <w:rPr>
          <w:color w:val="262121"/>
        </w:rPr>
        <w:t>)</w:t>
      </w:r>
      <w:r w:rsidR="003108C5" w:rsidRPr="00FD0CBE">
        <w:rPr>
          <w:color w:val="262121"/>
        </w:rPr>
        <w:t xml:space="preserve">. Ataskaitinio laikotarpio pabaigai užimta </w:t>
      </w:r>
      <w:r w:rsidR="00643915">
        <w:rPr>
          <w:color w:val="262121"/>
        </w:rPr>
        <w:t>11 pareigybių, 9 etatai</w:t>
      </w:r>
      <w:r w:rsidR="003108C5" w:rsidRPr="00FD0CBE">
        <w:rPr>
          <w:color w:val="262121"/>
        </w:rPr>
        <w:t>.</w:t>
      </w:r>
      <w:r w:rsidR="003108C5">
        <w:rPr>
          <w:color w:val="262121"/>
        </w:rPr>
        <w:t xml:space="preserve"> </w:t>
      </w:r>
    </w:p>
    <w:p w14:paraId="47956C8E" w14:textId="77777777" w:rsidR="005476D5" w:rsidRDefault="005476D5" w:rsidP="005476D5">
      <w:r>
        <w:t>Centro finansiniai metai prasideda sausio 1 d. ir baigiasi gruodžio 31 d.</w:t>
      </w:r>
    </w:p>
    <w:p w14:paraId="74A0CE42" w14:textId="77777777" w:rsidR="00B5312C" w:rsidRDefault="00B5312C" w:rsidP="000F1621">
      <w:pPr>
        <w:shd w:val="clear" w:color="auto" w:fill="FFFFFF"/>
        <w:spacing w:after="200" w:line="276" w:lineRule="auto"/>
        <w:ind w:right="96"/>
        <w:jc w:val="both"/>
      </w:pPr>
    </w:p>
    <w:p w14:paraId="4AD3D025" w14:textId="77777777" w:rsidR="00F9290B" w:rsidRPr="003A048A" w:rsidRDefault="003A048A" w:rsidP="003A048A">
      <w:pPr>
        <w:jc w:val="center"/>
        <w:rPr>
          <w:b/>
        </w:rPr>
      </w:pPr>
      <w:r>
        <w:rPr>
          <w:b/>
        </w:rPr>
        <w:t>AIŠKINAMOJO RAŠTO PASTABOS</w:t>
      </w:r>
    </w:p>
    <w:p w14:paraId="3AE50624" w14:textId="77777777" w:rsidR="00774C0B" w:rsidRDefault="00774C0B" w:rsidP="009970D7">
      <w:pPr>
        <w:jc w:val="both"/>
        <w:rPr>
          <w:b/>
        </w:rPr>
      </w:pPr>
    </w:p>
    <w:p w14:paraId="12423C3D" w14:textId="77777777" w:rsidR="006D4027" w:rsidRDefault="006D4027" w:rsidP="009970D7">
      <w:pPr>
        <w:jc w:val="both"/>
        <w:rPr>
          <w:b/>
        </w:rPr>
      </w:pPr>
    </w:p>
    <w:p w14:paraId="7F295FBA" w14:textId="77777777" w:rsidR="009D4005" w:rsidRDefault="009D4005" w:rsidP="009D4005">
      <w:pPr>
        <w:jc w:val="both"/>
        <w:rPr>
          <w:b/>
        </w:rPr>
      </w:pPr>
      <w:r>
        <w:rPr>
          <w:b/>
        </w:rPr>
        <w:t>Finansavimas</w:t>
      </w:r>
    </w:p>
    <w:p w14:paraId="0724B509" w14:textId="77777777" w:rsidR="00C9636D" w:rsidRDefault="00C9636D" w:rsidP="009D4005">
      <w:pPr>
        <w:jc w:val="both"/>
        <w:rPr>
          <w:b/>
        </w:rPr>
      </w:pPr>
    </w:p>
    <w:p w14:paraId="10D763DD" w14:textId="04234DAA" w:rsidR="00661C23" w:rsidRDefault="00C9636D" w:rsidP="00C9636D">
      <w:pPr>
        <w:jc w:val="both"/>
      </w:pPr>
      <w:r>
        <w:t xml:space="preserve">Per ataskaitinį laikotarpį Centras gavo finansavimą iš savivaldybės biudžeto </w:t>
      </w:r>
      <w:r w:rsidR="006C6055">
        <w:rPr>
          <w:lang w:val="en-US"/>
        </w:rPr>
        <w:t>70,2</w:t>
      </w:r>
      <w:r>
        <w:rPr>
          <w:lang w:val="en-US"/>
        </w:rPr>
        <w:t xml:space="preserve"> </w:t>
      </w:r>
      <w:r w:rsidR="00260830">
        <w:t xml:space="preserve">tūkst. </w:t>
      </w:r>
      <w:proofErr w:type="spellStart"/>
      <w:r w:rsidR="00260830">
        <w:t>Eur</w:t>
      </w:r>
      <w:proofErr w:type="spellEnd"/>
      <w:r>
        <w:t>; iš jų gauta valstybės dotacija socialinio d</w:t>
      </w:r>
      <w:r w:rsidR="006C6055">
        <w:t>arbuotojo darbo užmokesčiui 1,8</w:t>
      </w:r>
      <w:r w:rsidR="00167CEF">
        <w:t xml:space="preserve"> tūkst. </w:t>
      </w:r>
      <w:proofErr w:type="spellStart"/>
      <w:r w:rsidR="00167CEF">
        <w:t>Eur</w:t>
      </w:r>
      <w:proofErr w:type="spellEnd"/>
      <w:r w:rsidR="00167CEF">
        <w:t xml:space="preserve">, </w:t>
      </w:r>
      <w:r>
        <w:t>pagrindinei Centro ve</w:t>
      </w:r>
      <w:r w:rsidR="00167CEF">
        <w:t xml:space="preserve">iklai </w:t>
      </w:r>
      <w:r w:rsidR="006C6055">
        <w:t>vykdyti 65,8</w:t>
      </w:r>
      <w:r w:rsidR="00357F8D">
        <w:t xml:space="preserve"> t</w:t>
      </w:r>
      <w:r w:rsidR="00943DB7">
        <w:t xml:space="preserve">ūkst. </w:t>
      </w:r>
      <w:proofErr w:type="spellStart"/>
      <w:r w:rsidR="00943DB7">
        <w:t>Eur</w:t>
      </w:r>
      <w:proofErr w:type="spellEnd"/>
      <w:r w:rsidR="00943DB7">
        <w:t>.</w:t>
      </w:r>
      <w:r w:rsidR="006C6055">
        <w:t xml:space="preserve"> valstybės biudžeto lėšos darbo užmokesčiui 2,6 tūkst. </w:t>
      </w:r>
      <w:proofErr w:type="spellStart"/>
      <w:r w:rsidR="006C6055">
        <w:t>Eur</w:t>
      </w:r>
      <w:proofErr w:type="spellEnd"/>
      <w:r w:rsidR="006C6055">
        <w:t>.</w:t>
      </w:r>
    </w:p>
    <w:p w14:paraId="6B945E5F" w14:textId="77777777" w:rsidR="00FA5D5E" w:rsidRDefault="00FA5D5E" w:rsidP="00C9636D">
      <w:pPr>
        <w:jc w:val="both"/>
      </w:pPr>
    </w:p>
    <w:p w14:paraId="4FBAC7B7" w14:textId="7D4CCE37" w:rsidR="00357F8D" w:rsidRPr="002715F4" w:rsidRDefault="000A2778" w:rsidP="00DA5BFF">
      <w:pPr>
        <w:jc w:val="both"/>
      </w:pPr>
      <w:r>
        <w:t>A</w:t>
      </w:r>
      <w:r w:rsidR="00D33B48">
        <w:t>taskaitinio laikotarpio pabaigai</w:t>
      </w:r>
      <w:r>
        <w:t xml:space="preserve"> Centro įsiskolinimas sudarė</w:t>
      </w:r>
      <w:r w:rsidR="00D33B48">
        <w:t xml:space="preserve"> </w:t>
      </w:r>
      <w:r w:rsidR="00643915">
        <w:t xml:space="preserve">UAB </w:t>
      </w:r>
      <w:proofErr w:type="spellStart"/>
      <w:r w:rsidR="00643915">
        <w:t>Aterna</w:t>
      </w:r>
      <w:proofErr w:type="spellEnd"/>
      <w:r w:rsidR="00643915">
        <w:t xml:space="preserve"> 1,7 tūkst. </w:t>
      </w:r>
      <w:proofErr w:type="spellStart"/>
      <w:r w:rsidR="00643915">
        <w:t>Eur</w:t>
      </w:r>
      <w:proofErr w:type="spellEnd"/>
      <w:r w:rsidR="00643915">
        <w:t xml:space="preserve"> už laidojimo paslaugas, </w:t>
      </w:r>
      <w:r w:rsidR="00FA5D5E">
        <w:t xml:space="preserve">UAB Baltic </w:t>
      </w:r>
      <w:proofErr w:type="spellStart"/>
      <w:r w:rsidR="00FA5D5E">
        <w:t>Petroleum</w:t>
      </w:r>
      <w:proofErr w:type="spellEnd"/>
      <w:r w:rsidR="00FA5D5E">
        <w:t xml:space="preserve"> 0,3 tūkst. </w:t>
      </w:r>
      <w:proofErr w:type="spellStart"/>
      <w:r w:rsidR="00FA5D5E">
        <w:t>Eur</w:t>
      </w:r>
      <w:proofErr w:type="spellEnd"/>
      <w:r w:rsidR="00FA5D5E">
        <w:t>, Telia Lietuva, AB 0,1 tūkst.</w:t>
      </w:r>
      <w:r w:rsidR="00643915">
        <w:t xml:space="preserve"> </w:t>
      </w:r>
      <w:proofErr w:type="spellStart"/>
      <w:r w:rsidR="00643915">
        <w:t>Eur</w:t>
      </w:r>
      <w:proofErr w:type="spellEnd"/>
      <w:r w:rsidR="00643915">
        <w:t xml:space="preserve">, Laima </w:t>
      </w:r>
      <w:proofErr w:type="spellStart"/>
      <w:r w:rsidR="00643915">
        <w:t>Jurytė</w:t>
      </w:r>
      <w:proofErr w:type="spellEnd"/>
      <w:r w:rsidR="00643915">
        <w:t xml:space="preserve"> </w:t>
      </w:r>
      <w:proofErr w:type="spellStart"/>
      <w:r w:rsidR="00643915">
        <w:t>Zakarauskienė</w:t>
      </w:r>
      <w:proofErr w:type="spellEnd"/>
      <w:r w:rsidR="00643915">
        <w:t xml:space="preserve"> 0,3 tūkst. </w:t>
      </w:r>
      <w:proofErr w:type="spellStart"/>
      <w:r w:rsidR="00643915">
        <w:t>Eur</w:t>
      </w:r>
      <w:proofErr w:type="spellEnd"/>
      <w:r w:rsidR="00643915">
        <w:t>.</w:t>
      </w:r>
    </w:p>
    <w:p w14:paraId="7CA5EBE0" w14:textId="77777777" w:rsidR="000537CE" w:rsidRDefault="000537CE" w:rsidP="00DA5BFF">
      <w:pPr>
        <w:jc w:val="both"/>
        <w:rPr>
          <w:b/>
        </w:rPr>
      </w:pPr>
    </w:p>
    <w:p w14:paraId="2C635304" w14:textId="68101BF7" w:rsidR="00A6763A" w:rsidRDefault="00A6763A" w:rsidP="00A6763A">
      <w:pPr>
        <w:ind w:left="720"/>
        <w:jc w:val="both"/>
      </w:pPr>
      <w:r w:rsidRPr="00A6763A">
        <w:rPr>
          <w:b/>
        </w:rPr>
        <w:t>Pastaba Nr.</w:t>
      </w:r>
      <w:r w:rsidR="00DA5BFF">
        <w:rPr>
          <w:b/>
        </w:rPr>
        <w:t>1</w:t>
      </w:r>
    </w:p>
    <w:p w14:paraId="797491BF" w14:textId="6FF23C88" w:rsidR="00DC6E91" w:rsidRDefault="001D6AB2" w:rsidP="00EA1CAE">
      <w:pPr>
        <w:jc w:val="both"/>
      </w:pPr>
      <w:r w:rsidRPr="001D6AB2">
        <w:rPr>
          <w:b/>
        </w:rPr>
        <w:t>Darbo užmokestis ir socialinio draudimo įmokos</w:t>
      </w:r>
      <w:r w:rsidR="004824A0">
        <w:t xml:space="preserve"> – per 201</w:t>
      </w:r>
      <w:r w:rsidR="00096163">
        <w:rPr>
          <w:lang w:val="en-US"/>
        </w:rPr>
        <w:t>7</w:t>
      </w:r>
      <w:r w:rsidR="00F94B07">
        <w:t xml:space="preserve"> m.</w:t>
      </w:r>
      <w:r w:rsidR="003B478D">
        <w:t xml:space="preserve"> gauta</w:t>
      </w:r>
      <w:r w:rsidR="00264895">
        <w:t xml:space="preserve"> iš </w:t>
      </w:r>
      <w:r w:rsidR="00F94B07">
        <w:t xml:space="preserve">savivaldybės biudžeto </w:t>
      </w:r>
      <w:r w:rsidR="0094253B">
        <w:t xml:space="preserve">darbo užmokesčiui </w:t>
      </w:r>
      <w:r w:rsidR="00643915">
        <w:t>36,0</w:t>
      </w:r>
      <w:r w:rsidR="00F37D9A">
        <w:rPr>
          <w:lang w:val="en-US"/>
        </w:rPr>
        <w:t xml:space="preserve"> </w:t>
      </w:r>
      <w:r w:rsidR="004824A0">
        <w:t xml:space="preserve">tūkst. </w:t>
      </w:r>
      <w:proofErr w:type="spellStart"/>
      <w:r w:rsidR="004824A0">
        <w:t>Eur</w:t>
      </w:r>
      <w:proofErr w:type="spellEnd"/>
      <w:r w:rsidR="000457FB">
        <w:t>, įmokoms</w:t>
      </w:r>
      <w:r w:rsidR="00B85029">
        <w:rPr>
          <w:lang w:val="en-US"/>
        </w:rPr>
        <w:t xml:space="preserve"> </w:t>
      </w:r>
      <w:proofErr w:type="spellStart"/>
      <w:r w:rsidR="0094253B">
        <w:rPr>
          <w:lang w:val="en-US"/>
        </w:rPr>
        <w:t>Sodrai</w:t>
      </w:r>
      <w:proofErr w:type="spellEnd"/>
      <w:r w:rsidR="00643915">
        <w:t xml:space="preserve"> 11,2</w:t>
      </w:r>
      <w:r w:rsidR="003B478D">
        <w:t xml:space="preserve"> tūkst. </w:t>
      </w:r>
      <w:proofErr w:type="spellStart"/>
      <w:r w:rsidR="003B478D">
        <w:t>Eur</w:t>
      </w:r>
      <w:proofErr w:type="spellEnd"/>
      <w:r w:rsidR="003B478D">
        <w:t>. Pa</w:t>
      </w:r>
      <w:r w:rsidR="00643915">
        <w:t xml:space="preserve">naudota – darbo užmokesčiui 35,9 tūkst. </w:t>
      </w:r>
      <w:proofErr w:type="spellStart"/>
      <w:r w:rsidR="00643915">
        <w:t>Eur</w:t>
      </w:r>
      <w:proofErr w:type="spellEnd"/>
      <w:r w:rsidR="00643915">
        <w:t>, įmokoms Sodrai 10,9</w:t>
      </w:r>
      <w:r w:rsidR="003B478D">
        <w:t xml:space="preserve"> tūkst. </w:t>
      </w:r>
      <w:proofErr w:type="spellStart"/>
      <w:r w:rsidR="003B478D">
        <w:t>Eur</w:t>
      </w:r>
      <w:proofErr w:type="spellEnd"/>
      <w:r w:rsidR="003B478D">
        <w:t>.</w:t>
      </w:r>
      <w:r w:rsidR="00643915">
        <w:t xml:space="preserve"> Vadovaujantis </w:t>
      </w:r>
      <w:proofErr w:type="spellStart"/>
      <w:r w:rsidR="00643915">
        <w:t>neringos</w:t>
      </w:r>
      <w:proofErr w:type="spellEnd"/>
      <w:r w:rsidR="00643915">
        <w:t xml:space="preserve"> savivaldybės mero 2017 m. balandžio 18 d. </w:t>
      </w:r>
      <w:proofErr w:type="spellStart"/>
      <w:r w:rsidR="00643915">
        <w:t>portvakiu</w:t>
      </w:r>
      <w:proofErr w:type="spellEnd"/>
      <w:r w:rsidR="00643915">
        <w:t xml:space="preserve"> Nr.VII-7 atleista įstaigos direktorė, išmokėta išeitinė kompensacija </w:t>
      </w:r>
      <w:r w:rsidR="00CD5267">
        <w:t>6,7 tūkst. Eur.</w:t>
      </w:r>
    </w:p>
    <w:p w14:paraId="45A7C4C3" w14:textId="4CF40374" w:rsidR="00357F8D" w:rsidRPr="009E334F" w:rsidRDefault="0054448C" w:rsidP="00024BD7">
      <w:pPr>
        <w:ind w:firstLine="720"/>
        <w:jc w:val="both"/>
      </w:pPr>
      <w:r>
        <w:lastRenderedPageBreak/>
        <w:t>I</w:t>
      </w:r>
      <w:r w:rsidR="004824A0">
        <w:t>š valstybės biudžeto gauta</w:t>
      </w:r>
      <w:r w:rsidR="00DF0877">
        <w:t xml:space="preserve"> </w:t>
      </w:r>
      <w:r w:rsidR="00347645">
        <w:t>2,0</w:t>
      </w:r>
      <w:r w:rsidR="004824A0">
        <w:t xml:space="preserve"> tūkst.</w:t>
      </w:r>
      <w:r w:rsidR="00357F8D">
        <w:t xml:space="preserve"> </w:t>
      </w:r>
      <w:proofErr w:type="spellStart"/>
      <w:r w:rsidR="00357F8D">
        <w:t>Eur</w:t>
      </w:r>
      <w:proofErr w:type="spellEnd"/>
      <w:r w:rsidR="003B478D">
        <w:t xml:space="preserve"> darbo</w:t>
      </w:r>
      <w:r w:rsidR="00347645">
        <w:t xml:space="preserve"> užmokesčiui, įmokoms Sodrai 0,6</w:t>
      </w:r>
      <w:r w:rsidR="003B478D">
        <w:t xml:space="preserve"> tū</w:t>
      </w:r>
      <w:r w:rsidR="00347645">
        <w:t xml:space="preserve">kst. </w:t>
      </w:r>
      <w:proofErr w:type="spellStart"/>
      <w:r w:rsidR="00347645">
        <w:t>Eur</w:t>
      </w:r>
      <w:proofErr w:type="spellEnd"/>
      <w:r w:rsidR="00347645">
        <w:t>. Panaudota 2</w:t>
      </w:r>
      <w:r w:rsidR="00357F8D">
        <w:t>,0</w:t>
      </w:r>
      <w:r w:rsidR="0094253B">
        <w:t xml:space="preserve"> </w:t>
      </w:r>
      <w:r>
        <w:t>tū</w:t>
      </w:r>
      <w:r w:rsidR="004824A0">
        <w:t xml:space="preserve">kst. </w:t>
      </w:r>
      <w:proofErr w:type="spellStart"/>
      <w:r w:rsidR="004824A0">
        <w:t>Eur</w:t>
      </w:r>
      <w:proofErr w:type="spellEnd"/>
      <w:r w:rsidR="00F94B07">
        <w:t xml:space="preserve"> DU, įmokoms Sodra</w:t>
      </w:r>
      <w:r w:rsidR="00347645">
        <w:t>i – 0,6</w:t>
      </w:r>
      <w:r w:rsidR="00173B00">
        <w:t xml:space="preserve"> </w:t>
      </w:r>
      <w:r>
        <w:t xml:space="preserve">tūkst. </w:t>
      </w:r>
      <w:proofErr w:type="spellStart"/>
      <w:r w:rsidR="004824A0">
        <w:t>Eur</w:t>
      </w:r>
      <w:proofErr w:type="spellEnd"/>
      <w:r w:rsidR="0076753F">
        <w:t xml:space="preserve"> .</w:t>
      </w:r>
      <w:r w:rsidR="00347645">
        <w:t xml:space="preserve"> Taip pat darbo užmokesčiui papildomai gauta iš valstybės biudžeto 1,4 tūkst. </w:t>
      </w:r>
      <w:proofErr w:type="spellStart"/>
      <w:r w:rsidR="00347645">
        <w:t>Eur</w:t>
      </w:r>
      <w:proofErr w:type="spellEnd"/>
      <w:r w:rsidR="00347645">
        <w:t xml:space="preserve">, įmokoms Sodrai 0,4 tūkst. </w:t>
      </w:r>
      <w:proofErr w:type="spellStart"/>
      <w:r w:rsidR="00347645">
        <w:t>Eur</w:t>
      </w:r>
      <w:proofErr w:type="spellEnd"/>
      <w:r w:rsidR="00347645">
        <w:t xml:space="preserve">. Panaudota darbo užmokesčiui0,3 tūkst. </w:t>
      </w:r>
      <w:proofErr w:type="spellStart"/>
      <w:r w:rsidR="00347645">
        <w:t>Eur</w:t>
      </w:r>
      <w:proofErr w:type="spellEnd"/>
      <w:r w:rsidR="00347645">
        <w:t xml:space="preserve">, įmokoms Sodrai 0,1 tūkst. </w:t>
      </w:r>
      <w:proofErr w:type="spellStart"/>
      <w:r w:rsidR="00347645">
        <w:t>Eur</w:t>
      </w:r>
      <w:proofErr w:type="spellEnd"/>
      <w:r w:rsidR="00347645">
        <w:t>.</w:t>
      </w:r>
    </w:p>
    <w:p w14:paraId="41E4E93A" w14:textId="77777777" w:rsidR="00264895" w:rsidRDefault="00264895" w:rsidP="00A6763A">
      <w:pPr>
        <w:ind w:left="720"/>
        <w:jc w:val="both"/>
        <w:rPr>
          <w:b/>
        </w:rPr>
      </w:pPr>
    </w:p>
    <w:p w14:paraId="483557DA" w14:textId="77B3A10F" w:rsidR="00347645" w:rsidRPr="0005347B" w:rsidRDefault="00347645" w:rsidP="00A6763A">
      <w:pPr>
        <w:ind w:left="720"/>
        <w:jc w:val="both"/>
      </w:pPr>
      <w:r>
        <w:rPr>
          <w:b/>
        </w:rPr>
        <w:t>Pastaba Nr. 2</w:t>
      </w:r>
      <w:r w:rsidR="0005347B">
        <w:rPr>
          <w:b/>
        </w:rPr>
        <w:t xml:space="preserve"> Medikamentai ( ir darbuotojų sveikatos tikrinimas) – </w:t>
      </w:r>
      <w:r w:rsidR="0005347B">
        <w:t xml:space="preserve">gautas finansavimas 0,2 tūkst. </w:t>
      </w:r>
      <w:proofErr w:type="spellStart"/>
      <w:r w:rsidR="0005347B">
        <w:t>Eur</w:t>
      </w:r>
      <w:proofErr w:type="spellEnd"/>
      <w:r w:rsidR="0005347B">
        <w:t xml:space="preserve">, panaudota 0,03 tūkst. </w:t>
      </w:r>
      <w:proofErr w:type="spellStart"/>
      <w:r w:rsidR="0005347B">
        <w:t>Eur</w:t>
      </w:r>
      <w:proofErr w:type="spellEnd"/>
      <w:r w:rsidR="0005347B">
        <w:t xml:space="preserve">, sumokėta Neringos PSPC. </w:t>
      </w:r>
    </w:p>
    <w:p w14:paraId="41781073" w14:textId="77777777" w:rsidR="00347645" w:rsidRDefault="00347645" w:rsidP="00A6763A">
      <w:pPr>
        <w:ind w:left="720"/>
        <w:jc w:val="both"/>
        <w:rPr>
          <w:b/>
        </w:rPr>
      </w:pPr>
    </w:p>
    <w:p w14:paraId="05D41FF4" w14:textId="1BF6B99A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Nr.3</w:t>
      </w:r>
    </w:p>
    <w:p w14:paraId="35DA8ADD" w14:textId="1CE09AB6" w:rsidR="001D6AB2" w:rsidRPr="00F37D9A" w:rsidRDefault="001D6AB2" w:rsidP="001D6AB2">
      <w:pPr>
        <w:jc w:val="both"/>
        <w:rPr>
          <w:lang w:val="en-US"/>
        </w:rPr>
      </w:pPr>
      <w:r w:rsidRPr="001D6AB2">
        <w:rPr>
          <w:b/>
        </w:rPr>
        <w:t>Ryšių paslaugos</w:t>
      </w:r>
      <w:r w:rsidR="00F753E2">
        <w:rPr>
          <w:b/>
        </w:rPr>
        <w:t xml:space="preserve"> –</w:t>
      </w:r>
      <w:r w:rsidR="00ED1F05">
        <w:rPr>
          <w:b/>
        </w:rPr>
        <w:t xml:space="preserve"> </w:t>
      </w:r>
      <w:r w:rsidR="00031BC2">
        <w:t>gauta</w:t>
      </w:r>
      <w:r w:rsidR="0005347B">
        <w:t>s finansavimas 0,8</w:t>
      </w:r>
      <w:r w:rsidR="00ED1F05">
        <w:rPr>
          <w:b/>
        </w:rPr>
        <w:t xml:space="preserve"> </w:t>
      </w:r>
      <w:r w:rsidR="00DA3B12">
        <w:t xml:space="preserve">tūkst. </w:t>
      </w:r>
      <w:proofErr w:type="spellStart"/>
      <w:r w:rsidR="00DA3B12">
        <w:t>Eur</w:t>
      </w:r>
      <w:proofErr w:type="spellEnd"/>
      <w:r w:rsidR="00ED1F05">
        <w:t>,</w:t>
      </w:r>
      <w:r w:rsidR="00DA3B12">
        <w:t xml:space="preserve"> </w:t>
      </w:r>
      <w:r w:rsidR="00CA2B39">
        <w:t>p</w:t>
      </w:r>
      <w:r w:rsidR="009249F4">
        <w:t>a</w:t>
      </w:r>
      <w:r w:rsidR="002A13FA">
        <w:t>naudota</w:t>
      </w:r>
      <w:r w:rsidR="0005347B">
        <w:t xml:space="preserve"> 0,5</w:t>
      </w:r>
      <w:r w:rsidR="00BB1B90">
        <w:t xml:space="preserve"> </w:t>
      </w:r>
      <w:r w:rsidR="009D411B">
        <w:t xml:space="preserve">tūkst. </w:t>
      </w:r>
      <w:proofErr w:type="spellStart"/>
      <w:r w:rsidR="009D411B">
        <w:t>Eur</w:t>
      </w:r>
      <w:proofErr w:type="spellEnd"/>
      <w:r w:rsidR="0094253B">
        <w:t xml:space="preserve">. </w:t>
      </w:r>
      <w:r w:rsidR="009D411B">
        <w:t>Sumok</w:t>
      </w:r>
      <w:r w:rsidR="002A13FA">
        <w:t>ė</w:t>
      </w:r>
      <w:r w:rsidR="009D411B">
        <w:t xml:space="preserve">ta </w:t>
      </w:r>
      <w:r w:rsidR="00DA3B12">
        <w:t>Telia Lietuva</w:t>
      </w:r>
      <w:r w:rsidR="003D63EC" w:rsidRPr="007C3B83">
        <w:t>, AB už telekom</w:t>
      </w:r>
      <w:r w:rsidR="009D411B">
        <w:t xml:space="preserve">unikacijų paslaugas </w:t>
      </w:r>
      <w:r w:rsidR="0005347B">
        <w:t>0,4</w:t>
      </w:r>
      <w:r w:rsidR="002A13FA">
        <w:t xml:space="preserve"> </w:t>
      </w:r>
      <w:r w:rsidR="00031BC2">
        <w:t xml:space="preserve">tūkst. </w:t>
      </w:r>
      <w:proofErr w:type="spellStart"/>
      <w:r w:rsidR="00031BC2">
        <w:t>Eur</w:t>
      </w:r>
      <w:proofErr w:type="spellEnd"/>
      <w:r w:rsidR="00031BC2">
        <w:t>,</w:t>
      </w:r>
      <w:r w:rsidR="007A31FF">
        <w:t xml:space="preserve"> UAB </w:t>
      </w:r>
      <w:proofErr w:type="spellStart"/>
      <w:r w:rsidR="007A31FF">
        <w:t>Eurocom</w:t>
      </w:r>
      <w:proofErr w:type="spellEnd"/>
      <w:r w:rsidR="003D63EC" w:rsidRPr="007C3B83">
        <w:t xml:space="preserve"> už pokalb</w:t>
      </w:r>
      <w:r w:rsidR="005A32EB">
        <w:t>ius mobiliaisiais te</w:t>
      </w:r>
      <w:r w:rsidR="00DA3B12">
        <w:t>lefonais 0,1</w:t>
      </w:r>
      <w:r w:rsidR="00FD6995" w:rsidRPr="00FD6995">
        <w:t xml:space="preserve"> </w:t>
      </w:r>
      <w:r w:rsidR="00DA3B12">
        <w:t xml:space="preserve">tūkst. </w:t>
      </w:r>
      <w:proofErr w:type="spellStart"/>
      <w:r w:rsidR="00DA3B12">
        <w:t>Eur</w:t>
      </w:r>
      <w:proofErr w:type="spellEnd"/>
      <w:r w:rsidR="00DA3B12">
        <w:t>.</w:t>
      </w:r>
    </w:p>
    <w:p w14:paraId="1C0E151B" w14:textId="77777777" w:rsidR="00EC2A14" w:rsidRDefault="00EC2A14" w:rsidP="00A6763A">
      <w:pPr>
        <w:ind w:left="720"/>
        <w:jc w:val="both"/>
      </w:pPr>
    </w:p>
    <w:p w14:paraId="634C77F6" w14:textId="6D1FDCCB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Nr.4</w:t>
      </w:r>
    </w:p>
    <w:p w14:paraId="07A2F954" w14:textId="08583532" w:rsidR="001D6AB2" w:rsidRDefault="001D6AB2" w:rsidP="001D6AB2">
      <w:pPr>
        <w:jc w:val="both"/>
      </w:pPr>
      <w:r w:rsidRPr="001D6AB2">
        <w:rPr>
          <w:b/>
        </w:rPr>
        <w:t>Transporto išlaikymas</w:t>
      </w:r>
      <w:r>
        <w:rPr>
          <w:b/>
        </w:rPr>
        <w:t xml:space="preserve"> – </w:t>
      </w:r>
      <w:r w:rsidR="00031BC2">
        <w:t>gauta</w:t>
      </w:r>
      <w:r w:rsidR="00CB44D0">
        <w:t>s finansavimas 2</w:t>
      </w:r>
      <w:r w:rsidR="00DA3B12">
        <w:t>,7</w:t>
      </w:r>
      <w:r w:rsidR="00072A14">
        <w:rPr>
          <w:b/>
        </w:rPr>
        <w:t xml:space="preserve"> </w:t>
      </w:r>
      <w:r w:rsidR="00072A14">
        <w:t xml:space="preserve">tūkst. </w:t>
      </w:r>
      <w:proofErr w:type="spellStart"/>
      <w:r w:rsidR="00072A14">
        <w:t>Eur</w:t>
      </w:r>
      <w:proofErr w:type="spellEnd"/>
      <w:r w:rsidR="00072A14">
        <w:t xml:space="preserve"> </w:t>
      </w:r>
      <w:r w:rsidR="009D411B">
        <w:t xml:space="preserve">panaudota </w:t>
      </w:r>
      <w:r w:rsidR="00CB44D0">
        <w:rPr>
          <w:lang w:val="en-US"/>
        </w:rPr>
        <w:t>1</w:t>
      </w:r>
      <w:r w:rsidR="00DA3B12">
        <w:rPr>
          <w:lang w:val="en-US"/>
        </w:rPr>
        <w:t>,7</w:t>
      </w:r>
      <w:r w:rsidR="00FD6995">
        <w:rPr>
          <w:lang w:val="en-US"/>
        </w:rPr>
        <w:t xml:space="preserve"> </w:t>
      </w:r>
      <w:r w:rsidR="009D411B">
        <w:t xml:space="preserve">tūkst. </w:t>
      </w:r>
      <w:proofErr w:type="spellStart"/>
      <w:r w:rsidR="009D411B">
        <w:t>Eur</w:t>
      </w:r>
      <w:proofErr w:type="spellEnd"/>
      <w:r w:rsidR="003D5D27">
        <w:t>.</w:t>
      </w:r>
      <w:r w:rsidR="00937222">
        <w:t xml:space="preserve"> </w:t>
      </w:r>
      <w:r w:rsidR="00E8321A" w:rsidRPr="0043119C">
        <w:t>Lėšos panaudotos dega</w:t>
      </w:r>
      <w:r w:rsidR="003D5D27">
        <w:t>lų įsigijimu</w:t>
      </w:r>
      <w:r w:rsidR="00FD6995">
        <w:t xml:space="preserve">i </w:t>
      </w:r>
      <w:r w:rsidR="00CB44D0">
        <w:t>1,4</w:t>
      </w:r>
      <w:r w:rsidR="00DA3B12">
        <w:t xml:space="preserve"> tūkst. </w:t>
      </w:r>
      <w:proofErr w:type="spellStart"/>
      <w:r w:rsidR="00DA3B12">
        <w:t>Eur</w:t>
      </w:r>
      <w:proofErr w:type="spellEnd"/>
      <w:r w:rsidR="00BA3B18">
        <w:t xml:space="preserve"> UAB Baltic </w:t>
      </w:r>
      <w:proofErr w:type="spellStart"/>
      <w:r w:rsidR="00BA3B18">
        <w:t>Petroleum</w:t>
      </w:r>
      <w:proofErr w:type="spellEnd"/>
      <w:r w:rsidR="00DA3B12">
        <w:t>,</w:t>
      </w:r>
      <w:r w:rsidR="002E7112">
        <w:t xml:space="preserve"> UAB </w:t>
      </w:r>
      <w:proofErr w:type="spellStart"/>
      <w:r w:rsidR="002E7112">
        <w:t>Autobaltva</w:t>
      </w:r>
      <w:proofErr w:type="spellEnd"/>
      <w:r w:rsidR="002E7112">
        <w:t xml:space="preserve"> už </w:t>
      </w:r>
      <w:r w:rsidR="00B50AC4">
        <w:t>transporto priemon</w:t>
      </w:r>
      <w:r w:rsidR="00CB44D0">
        <w:t>ės remontą 0,3</w:t>
      </w:r>
      <w:r w:rsidR="002E7112">
        <w:t xml:space="preserve"> tūkst. </w:t>
      </w:r>
      <w:proofErr w:type="spellStart"/>
      <w:r w:rsidR="002E7112">
        <w:t>Eur</w:t>
      </w:r>
      <w:proofErr w:type="spellEnd"/>
      <w:r w:rsidR="00DA3B12">
        <w:t xml:space="preserve">, </w:t>
      </w:r>
    </w:p>
    <w:p w14:paraId="1243C0A5" w14:textId="77777777" w:rsidR="001D6AB2" w:rsidRDefault="001D6AB2" w:rsidP="00A6763A">
      <w:pPr>
        <w:ind w:left="720"/>
        <w:jc w:val="both"/>
      </w:pPr>
    </w:p>
    <w:p w14:paraId="4C42251A" w14:textId="43711537" w:rsidR="00E8321A" w:rsidRPr="009D4005" w:rsidRDefault="00347645" w:rsidP="00E8321A">
      <w:pPr>
        <w:ind w:left="720"/>
        <w:jc w:val="both"/>
        <w:rPr>
          <w:b/>
        </w:rPr>
      </w:pPr>
      <w:r>
        <w:rPr>
          <w:b/>
        </w:rPr>
        <w:t>Pastaba Nr.5</w:t>
      </w:r>
    </w:p>
    <w:p w14:paraId="209621E6" w14:textId="49555ECC" w:rsidR="00D448BF" w:rsidRPr="00CB44D0" w:rsidRDefault="00D448BF" w:rsidP="00E86783">
      <w:pPr>
        <w:jc w:val="both"/>
      </w:pPr>
      <w:r>
        <w:rPr>
          <w:b/>
        </w:rPr>
        <w:t>Spauda</w:t>
      </w:r>
      <w:r w:rsidR="00936DC4">
        <w:rPr>
          <w:b/>
        </w:rPr>
        <w:t xml:space="preserve"> –</w:t>
      </w:r>
      <w:r w:rsidR="000D517D">
        <w:t xml:space="preserve"> </w:t>
      </w:r>
      <w:r w:rsidR="00CB44D0">
        <w:t xml:space="preserve"> gautas finansavimas 0,3 tūkst. </w:t>
      </w:r>
      <w:proofErr w:type="spellStart"/>
      <w:r w:rsidR="00CB44D0">
        <w:t>Eur</w:t>
      </w:r>
      <w:proofErr w:type="spellEnd"/>
      <w:r w:rsidR="00CB44D0">
        <w:t xml:space="preserve">, panaudota 0,1 tūkst. </w:t>
      </w:r>
      <w:proofErr w:type="spellStart"/>
      <w:r w:rsidR="00CB44D0">
        <w:t>Eur</w:t>
      </w:r>
      <w:proofErr w:type="spellEnd"/>
      <w:r w:rsidR="00CB44D0">
        <w:t xml:space="preserve"> UAB E-Z </w:t>
      </w:r>
      <w:r w:rsidR="00CB44D0">
        <w:rPr>
          <w:lang w:val="en-US"/>
        </w:rPr>
        <w:t>Way</w:t>
      </w:r>
      <w:r w:rsidR="00FC5918">
        <w:t xml:space="preserve"> už el. prenumeratą.</w:t>
      </w:r>
    </w:p>
    <w:p w14:paraId="3A9F4B06" w14:textId="77777777" w:rsidR="00E8321A" w:rsidRDefault="00E8321A" w:rsidP="00A6763A">
      <w:pPr>
        <w:ind w:left="720"/>
        <w:jc w:val="both"/>
      </w:pPr>
    </w:p>
    <w:p w14:paraId="0C0DF030" w14:textId="2CA177F3" w:rsidR="001D6AB2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Nr.6</w:t>
      </w:r>
    </w:p>
    <w:p w14:paraId="0DC40E19" w14:textId="54E5AE19" w:rsidR="001B394F" w:rsidRPr="00E4482F" w:rsidRDefault="009D4005" w:rsidP="009D4005">
      <w:pPr>
        <w:jc w:val="both"/>
      </w:pPr>
      <w:r w:rsidRPr="009D4005">
        <w:rPr>
          <w:b/>
        </w:rPr>
        <w:t>Kitos prekės</w:t>
      </w:r>
      <w:r>
        <w:rPr>
          <w:b/>
        </w:rPr>
        <w:t xml:space="preserve"> –</w:t>
      </w:r>
      <w:r w:rsidR="00B36BA9">
        <w:t xml:space="preserve"> gauta</w:t>
      </w:r>
      <w:r w:rsidR="00FC5918">
        <w:t>s finansavimas 1</w:t>
      </w:r>
      <w:r w:rsidR="00DA3B12">
        <w:t>,5</w:t>
      </w:r>
      <w:r w:rsidR="00D72912">
        <w:rPr>
          <w:b/>
        </w:rPr>
        <w:t xml:space="preserve"> </w:t>
      </w:r>
      <w:r w:rsidR="009646D3">
        <w:t xml:space="preserve">tūkst. </w:t>
      </w:r>
      <w:proofErr w:type="spellStart"/>
      <w:r w:rsidR="009646D3">
        <w:t>Eur</w:t>
      </w:r>
      <w:proofErr w:type="spellEnd"/>
      <w:r w:rsidR="009646D3">
        <w:t>, panaudota 0,8</w:t>
      </w:r>
      <w:r w:rsidR="00DA3B12">
        <w:t xml:space="preserve"> tūkst. </w:t>
      </w:r>
      <w:proofErr w:type="spellStart"/>
      <w:r w:rsidR="00DA3B12">
        <w:t>Eur</w:t>
      </w:r>
      <w:proofErr w:type="spellEnd"/>
      <w:r w:rsidR="00DA3B12">
        <w:t xml:space="preserve">.  Sumokėta UAB </w:t>
      </w:r>
      <w:proofErr w:type="spellStart"/>
      <w:r w:rsidR="00DA3B12">
        <w:t>Orgsis</w:t>
      </w:r>
      <w:proofErr w:type="spellEnd"/>
      <w:r w:rsidR="00DA3B12">
        <w:t xml:space="preserve"> 0,</w:t>
      </w:r>
      <w:r w:rsidR="00FC5918">
        <w:t xml:space="preserve">5 tūkst. </w:t>
      </w:r>
      <w:proofErr w:type="spellStart"/>
      <w:r w:rsidR="00FC5918">
        <w:t>Eur</w:t>
      </w:r>
      <w:proofErr w:type="spellEnd"/>
      <w:r w:rsidR="00FC5918">
        <w:t xml:space="preserve">, UAB </w:t>
      </w:r>
      <w:proofErr w:type="spellStart"/>
      <w:r w:rsidR="00FC5918">
        <w:t>Kesko</w:t>
      </w:r>
      <w:proofErr w:type="spellEnd"/>
      <w:r w:rsidR="00FC5918">
        <w:t xml:space="preserve"> senukai </w:t>
      </w:r>
      <w:proofErr w:type="spellStart"/>
      <w:r w:rsidR="00FC5918">
        <w:t>digital</w:t>
      </w:r>
      <w:proofErr w:type="spellEnd"/>
      <w:r w:rsidR="00FC5918">
        <w:t xml:space="preserve"> 0,1 tūkst. </w:t>
      </w:r>
      <w:proofErr w:type="spellStart"/>
      <w:r w:rsidR="00FC5918">
        <w:t>Eur</w:t>
      </w:r>
      <w:proofErr w:type="spellEnd"/>
      <w:r w:rsidR="00FC5918">
        <w:t xml:space="preserve">, </w:t>
      </w:r>
      <w:r w:rsidR="009646D3">
        <w:t xml:space="preserve">Rolandas Brasas 0,1 tūkst. </w:t>
      </w:r>
      <w:proofErr w:type="spellStart"/>
      <w:r w:rsidR="009646D3">
        <w:t>Eur</w:t>
      </w:r>
      <w:proofErr w:type="spellEnd"/>
      <w:r w:rsidR="009646D3">
        <w:t xml:space="preserve"> , kitos 0,1 tūkst. </w:t>
      </w:r>
      <w:proofErr w:type="spellStart"/>
      <w:r w:rsidR="009646D3">
        <w:t>Eur</w:t>
      </w:r>
      <w:proofErr w:type="spellEnd"/>
      <w:r w:rsidR="009646D3">
        <w:t>.</w:t>
      </w:r>
    </w:p>
    <w:p w14:paraId="355D9273" w14:textId="77777777" w:rsidR="001D6AB2" w:rsidRDefault="001D6AB2" w:rsidP="00A6763A">
      <w:pPr>
        <w:ind w:left="720"/>
        <w:jc w:val="both"/>
      </w:pPr>
    </w:p>
    <w:p w14:paraId="61C8168C" w14:textId="5060A53B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Nr.7</w:t>
      </w:r>
    </w:p>
    <w:p w14:paraId="5415F1B8" w14:textId="33CA3CAA" w:rsidR="00736863" w:rsidRPr="00AA3A6B" w:rsidRDefault="009D4005" w:rsidP="009D4005">
      <w:pPr>
        <w:jc w:val="both"/>
      </w:pPr>
      <w:r w:rsidRPr="009D4005">
        <w:rPr>
          <w:b/>
        </w:rPr>
        <w:t>Kvalifikacijos kėlimas</w:t>
      </w:r>
      <w:r w:rsidR="0062481F">
        <w:t xml:space="preserve"> –</w:t>
      </w:r>
      <w:r w:rsidR="003239C9">
        <w:t xml:space="preserve"> </w:t>
      </w:r>
      <w:r w:rsidR="00252501">
        <w:t>gauta</w:t>
      </w:r>
      <w:r w:rsidR="00A4283F">
        <w:t>s</w:t>
      </w:r>
      <w:r w:rsidR="00252501">
        <w:t xml:space="preserve"> fina</w:t>
      </w:r>
      <w:r w:rsidR="009646D3">
        <w:t>nsavimas 0,5</w:t>
      </w:r>
      <w:r w:rsidR="006F0709">
        <w:rPr>
          <w:b/>
        </w:rPr>
        <w:t xml:space="preserve"> </w:t>
      </w:r>
      <w:r w:rsidR="00C06EB9">
        <w:t xml:space="preserve">tūkst. </w:t>
      </w:r>
      <w:proofErr w:type="spellStart"/>
      <w:r w:rsidR="00C06EB9">
        <w:t>Eur</w:t>
      </w:r>
      <w:proofErr w:type="spellEnd"/>
      <w:r w:rsidR="009646D3">
        <w:t xml:space="preserve">. lėšos panaudotos 0,1 tūkst. </w:t>
      </w:r>
      <w:proofErr w:type="spellStart"/>
      <w:r w:rsidR="009646D3">
        <w:t>Eur</w:t>
      </w:r>
      <w:proofErr w:type="spellEnd"/>
      <w:r w:rsidR="009646D3">
        <w:t xml:space="preserve"> Viešųjų pirkimų agentūra.</w:t>
      </w:r>
    </w:p>
    <w:p w14:paraId="68E6F928" w14:textId="77777777" w:rsidR="00360B38" w:rsidRDefault="00360B38" w:rsidP="00736863">
      <w:pPr>
        <w:ind w:left="720"/>
        <w:jc w:val="both"/>
        <w:rPr>
          <w:b/>
        </w:rPr>
      </w:pPr>
    </w:p>
    <w:p w14:paraId="7FF16126" w14:textId="3C4FD953" w:rsidR="00736863" w:rsidRPr="009D4005" w:rsidRDefault="00347645" w:rsidP="00736863">
      <w:pPr>
        <w:ind w:left="720"/>
        <w:jc w:val="both"/>
        <w:rPr>
          <w:b/>
        </w:rPr>
      </w:pPr>
      <w:r>
        <w:rPr>
          <w:b/>
        </w:rPr>
        <w:t>Pastaba Nr.8</w:t>
      </w:r>
    </w:p>
    <w:p w14:paraId="6A28E50A" w14:textId="4F154635" w:rsidR="00736863" w:rsidRPr="00E876FE" w:rsidRDefault="00CB257C" w:rsidP="009D4005">
      <w:pPr>
        <w:jc w:val="both"/>
      </w:pPr>
      <w:r>
        <w:rPr>
          <w:b/>
        </w:rPr>
        <w:t xml:space="preserve">Komandiruotės </w:t>
      </w:r>
      <w:r w:rsidR="00AA3A6B">
        <w:rPr>
          <w:b/>
        </w:rPr>
        <w:t>–</w:t>
      </w:r>
      <w:r w:rsidR="00360B38">
        <w:rPr>
          <w:b/>
        </w:rPr>
        <w:t xml:space="preserve"> </w:t>
      </w:r>
      <w:r w:rsidR="005268E0">
        <w:t xml:space="preserve">gautas finansavimas 0,5 tūkst. </w:t>
      </w:r>
      <w:proofErr w:type="spellStart"/>
      <w:r w:rsidR="005268E0">
        <w:t>Eur</w:t>
      </w:r>
      <w:proofErr w:type="spellEnd"/>
      <w:r w:rsidR="005268E0">
        <w:t xml:space="preserve">, panaudota AB </w:t>
      </w:r>
      <w:proofErr w:type="spellStart"/>
      <w:r w:rsidR="005268E0">
        <w:t>Valmeda</w:t>
      </w:r>
      <w:proofErr w:type="spellEnd"/>
      <w:r w:rsidR="005268E0">
        <w:t xml:space="preserve"> 0,1 tūkst. </w:t>
      </w:r>
      <w:proofErr w:type="spellStart"/>
      <w:r w:rsidR="005268E0">
        <w:t>Eur</w:t>
      </w:r>
      <w:proofErr w:type="spellEnd"/>
      <w:r w:rsidR="005268E0">
        <w:t xml:space="preserve"> už nakvynę, dienpinigiai ir už transporto išlaidas Vaivai </w:t>
      </w:r>
      <w:proofErr w:type="spellStart"/>
      <w:r w:rsidR="005268E0">
        <w:t>Makšimaitei</w:t>
      </w:r>
      <w:proofErr w:type="spellEnd"/>
      <w:r w:rsidR="005268E0">
        <w:t xml:space="preserve"> ir Ingridai </w:t>
      </w:r>
      <w:proofErr w:type="spellStart"/>
      <w:r w:rsidR="005268E0">
        <w:t>Alseikienei</w:t>
      </w:r>
      <w:proofErr w:type="spellEnd"/>
      <w:r w:rsidR="005268E0">
        <w:t xml:space="preserve"> 0,1 tūkst. </w:t>
      </w:r>
      <w:proofErr w:type="spellStart"/>
      <w:r w:rsidR="005268E0">
        <w:t>Eur</w:t>
      </w:r>
      <w:proofErr w:type="spellEnd"/>
      <w:r w:rsidR="005268E0">
        <w:t>.</w:t>
      </w:r>
    </w:p>
    <w:p w14:paraId="3DE7A2C0" w14:textId="77777777" w:rsidR="00B32F6A" w:rsidRDefault="00B32F6A" w:rsidP="009D4005">
      <w:pPr>
        <w:jc w:val="both"/>
      </w:pPr>
    </w:p>
    <w:p w14:paraId="7A5B6BB9" w14:textId="68724FB4" w:rsidR="00E876FE" w:rsidRPr="00CD4BB6" w:rsidRDefault="00347645" w:rsidP="00E876FE">
      <w:pPr>
        <w:ind w:left="720"/>
        <w:jc w:val="both"/>
        <w:rPr>
          <w:b/>
        </w:rPr>
      </w:pPr>
      <w:r>
        <w:rPr>
          <w:b/>
        </w:rPr>
        <w:t>Pastaba Nr.9</w:t>
      </w:r>
    </w:p>
    <w:p w14:paraId="20409F74" w14:textId="2A2C7C16" w:rsidR="00E876FE" w:rsidRPr="00BD6AB6" w:rsidRDefault="00E876FE" w:rsidP="00E876FE">
      <w:pPr>
        <w:jc w:val="both"/>
      </w:pPr>
      <w:r w:rsidRPr="00BD6AB6">
        <w:rPr>
          <w:b/>
        </w:rPr>
        <w:t>Komunalinės paslaugos</w:t>
      </w:r>
      <w:r>
        <w:rPr>
          <w:b/>
        </w:rPr>
        <w:t xml:space="preserve"> – </w:t>
      </w:r>
      <w:r w:rsidR="002F792D">
        <w:t>gautas finansavimas 4,6</w:t>
      </w:r>
      <w:r w:rsidR="00C06EB9">
        <w:t xml:space="preserve"> tūkst. </w:t>
      </w:r>
      <w:proofErr w:type="spellStart"/>
      <w:r w:rsidR="00C06EB9">
        <w:t>Eur</w:t>
      </w:r>
      <w:proofErr w:type="spellEnd"/>
      <w:r w:rsidR="00C06EB9">
        <w:t>.</w:t>
      </w:r>
      <w:r>
        <w:t xml:space="preserve"> </w:t>
      </w:r>
      <w:r w:rsidR="002F792D">
        <w:t>panaudota 3,0</w:t>
      </w:r>
      <w:r w:rsidR="00DA3B12">
        <w:t xml:space="preserve"> tūkst. </w:t>
      </w:r>
      <w:proofErr w:type="spellStart"/>
      <w:r w:rsidR="00DA3B12">
        <w:t>Eur</w:t>
      </w:r>
      <w:proofErr w:type="spellEnd"/>
      <w:r w:rsidR="00DA3B12">
        <w:t xml:space="preserve">. </w:t>
      </w:r>
      <w:r w:rsidRPr="00D5442B">
        <w:t>Sumokėta</w:t>
      </w:r>
      <w:r w:rsidR="00B52392">
        <w:t xml:space="preserve"> UAB ,,Neringos en</w:t>
      </w:r>
      <w:r w:rsidR="003239C9">
        <w:t>ergija“</w:t>
      </w:r>
      <w:r w:rsidR="002F792D">
        <w:t xml:space="preserve"> 2,0</w:t>
      </w:r>
      <w:r w:rsidR="009659B2">
        <w:t xml:space="preserve"> </w:t>
      </w:r>
      <w:r w:rsidR="00DA3B12">
        <w:t xml:space="preserve">tūkst. </w:t>
      </w:r>
      <w:proofErr w:type="spellStart"/>
      <w:r w:rsidR="00DA3B12">
        <w:t>Eur</w:t>
      </w:r>
      <w:proofErr w:type="spellEnd"/>
      <w:r w:rsidR="00DA3B12">
        <w:t>,</w:t>
      </w:r>
      <w:r w:rsidR="00333441">
        <w:t xml:space="preserve"> AB Ene</w:t>
      </w:r>
      <w:r w:rsidR="002F792D">
        <w:t>rgijos skirstymo operatorius 0,9</w:t>
      </w:r>
      <w:r w:rsidR="00333441">
        <w:t xml:space="preserve"> tūkst. </w:t>
      </w:r>
      <w:proofErr w:type="spellStart"/>
      <w:r w:rsidR="00333441">
        <w:t>Eur</w:t>
      </w:r>
      <w:proofErr w:type="spellEnd"/>
      <w:r w:rsidR="00333441">
        <w:t>.</w:t>
      </w:r>
      <w:r w:rsidR="00DA3B12">
        <w:t xml:space="preserve"> UAB Neringos vanduo 0,1 tūkst. </w:t>
      </w:r>
      <w:proofErr w:type="spellStart"/>
      <w:r w:rsidR="00DA3B12">
        <w:t>Eur</w:t>
      </w:r>
      <w:proofErr w:type="spellEnd"/>
      <w:r w:rsidR="00DA3B12">
        <w:t>.</w:t>
      </w:r>
    </w:p>
    <w:p w14:paraId="6A31F9BB" w14:textId="77777777" w:rsidR="00E876FE" w:rsidRDefault="00E876FE" w:rsidP="009D4005">
      <w:pPr>
        <w:jc w:val="both"/>
      </w:pPr>
    </w:p>
    <w:p w14:paraId="1A467DE9" w14:textId="3B707A65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Nr.10</w:t>
      </w:r>
    </w:p>
    <w:p w14:paraId="1D591A9B" w14:textId="07CD4E25" w:rsidR="009D4005" w:rsidRDefault="009D4005" w:rsidP="009D4005">
      <w:pPr>
        <w:jc w:val="both"/>
      </w:pPr>
      <w:r w:rsidRPr="009D4005">
        <w:rPr>
          <w:b/>
        </w:rPr>
        <w:t>Kitos paslaugos</w:t>
      </w:r>
      <w:r w:rsidR="00494449">
        <w:rPr>
          <w:b/>
        </w:rPr>
        <w:t xml:space="preserve"> – </w:t>
      </w:r>
      <w:r w:rsidR="003239C9">
        <w:t xml:space="preserve"> </w:t>
      </w:r>
      <w:r w:rsidR="00522D19">
        <w:t>gauta</w:t>
      </w:r>
      <w:r w:rsidR="00422B2F">
        <w:t>s finansavimas</w:t>
      </w:r>
      <w:r w:rsidR="002F792D">
        <w:t xml:space="preserve"> 7,5</w:t>
      </w:r>
      <w:r w:rsidR="006F0709">
        <w:rPr>
          <w:b/>
        </w:rPr>
        <w:t xml:space="preserve"> </w:t>
      </w:r>
      <w:r w:rsidR="006F0709">
        <w:t xml:space="preserve">tūkst. </w:t>
      </w:r>
      <w:proofErr w:type="spellStart"/>
      <w:r w:rsidR="006F0709">
        <w:t>Eur</w:t>
      </w:r>
      <w:proofErr w:type="spellEnd"/>
      <w:r w:rsidR="006B6BFE">
        <w:t>,</w:t>
      </w:r>
      <w:r w:rsidR="006F0709">
        <w:t xml:space="preserve"> </w:t>
      </w:r>
      <w:r w:rsidR="00415339">
        <w:t>per ataskaitinį laikotarpį</w:t>
      </w:r>
      <w:r w:rsidR="003239C9">
        <w:t xml:space="preserve"> p</w:t>
      </w:r>
      <w:r w:rsidR="00DC18E4">
        <w:t xml:space="preserve">anaudota </w:t>
      </w:r>
      <w:r w:rsidR="002F792D">
        <w:t>3,7</w:t>
      </w:r>
      <w:r w:rsidR="006F0709">
        <w:t xml:space="preserve"> </w:t>
      </w:r>
      <w:r w:rsidR="003239C9">
        <w:t xml:space="preserve">tūkst. </w:t>
      </w:r>
      <w:proofErr w:type="spellStart"/>
      <w:r w:rsidR="003239C9">
        <w:t>Eur</w:t>
      </w:r>
      <w:proofErr w:type="spellEnd"/>
      <w:r w:rsidR="00721088">
        <w:t>, iš jų:</w:t>
      </w:r>
    </w:p>
    <w:p w14:paraId="19D253AD" w14:textId="77777777" w:rsidR="00F9177C" w:rsidRDefault="00F9177C" w:rsidP="009D400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842"/>
      </w:tblGrid>
      <w:tr w:rsidR="00721088" w14:paraId="5502F2C7" w14:textId="77777777" w:rsidTr="00080169">
        <w:tc>
          <w:tcPr>
            <w:tcW w:w="7597" w:type="dxa"/>
          </w:tcPr>
          <w:p w14:paraId="047FAB33" w14:textId="77777777" w:rsidR="00721088" w:rsidRDefault="00721088" w:rsidP="00F71A31">
            <w:pPr>
              <w:jc w:val="both"/>
            </w:pPr>
            <w:r>
              <w:t>Už buhalterinės programos priežiūrą</w:t>
            </w:r>
            <w:r w:rsidR="00494449">
              <w:t xml:space="preserve"> UAB ,,</w:t>
            </w:r>
            <w:proofErr w:type="spellStart"/>
            <w:r w:rsidR="00494449">
              <w:t>Nevda</w:t>
            </w:r>
            <w:proofErr w:type="spellEnd"/>
            <w:r w:rsidR="00494449">
              <w:t>“</w:t>
            </w:r>
          </w:p>
        </w:tc>
        <w:tc>
          <w:tcPr>
            <w:tcW w:w="1842" w:type="dxa"/>
          </w:tcPr>
          <w:p w14:paraId="30D77727" w14:textId="3113864C" w:rsidR="00721088" w:rsidRDefault="007F2A55" w:rsidP="00F71A31">
            <w:pPr>
              <w:jc w:val="both"/>
            </w:pPr>
            <w:r>
              <w:t>0,3</w:t>
            </w:r>
            <w:r w:rsidR="000E6A83">
              <w:t xml:space="preserve"> </w:t>
            </w:r>
            <w:r w:rsidR="00080169">
              <w:t xml:space="preserve">tūkst. </w:t>
            </w:r>
            <w:proofErr w:type="spellStart"/>
            <w:r w:rsidR="00080169">
              <w:t>Eur</w:t>
            </w:r>
            <w:proofErr w:type="spellEnd"/>
          </w:p>
        </w:tc>
      </w:tr>
      <w:tr w:rsidR="00721088" w14:paraId="36FF8C67" w14:textId="77777777" w:rsidTr="00080169">
        <w:tc>
          <w:tcPr>
            <w:tcW w:w="7597" w:type="dxa"/>
          </w:tcPr>
          <w:p w14:paraId="6D288D70" w14:textId="53526DB5" w:rsidR="00721088" w:rsidRDefault="005F6731" w:rsidP="00F71A31">
            <w:pPr>
              <w:jc w:val="both"/>
            </w:pPr>
            <w:r>
              <w:t xml:space="preserve">UAB </w:t>
            </w:r>
            <w:proofErr w:type="spellStart"/>
            <w:r>
              <w:t>Aterna</w:t>
            </w:r>
            <w:proofErr w:type="spellEnd"/>
          </w:p>
        </w:tc>
        <w:tc>
          <w:tcPr>
            <w:tcW w:w="1842" w:type="dxa"/>
          </w:tcPr>
          <w:p w14:paraId="47C6F706" w14:textId="0EF44488" w:rsidR="00721088" w:rsidRPr="00E86356" w:rsidRDefault="00455A3F" w:rsidP="00F71A31">
            <w:pPr>
              <w:jc w:val="both"/>
            </w:pPr>
            <w:r>
              <w:t>1,0</w:t>
            </w:r>
            <w:r w:rsidR="002A44BC">
              <w:t xml:space="preserve"> </w:t>
            </w:r>
            <w:r w:rsidR="00972553">
              <w:t xml:space="preserve">tūkst. </w:t>
            </w:r>
            <w:proofErr w:type="spellStart"/>
            <w:r w:rsidR="00972553">
              <w:t>Eur</w:t>
            </w:r>
            <w:proofErr w:type="spellEnd"/>
            <w:r w:rsidR="00972553">
              <w:t>,</w:t>
            </w:r>
          </w:p>
        </w:tc>
      </w:tr>
      <w:tr w:rsidR="00DC18E4" w14:paraId="1F8E39BE" w14:textId="77777777" w:rsidTr="00080169">
        <w:tc>
          <w:tcPr>
            <w:tcW w:w="7597" w:type="dxa"/>
          </w:tcPr>
          <w:p w14:paraId="04BA227D" w14:textId="77777777" w:rsidR="00DC18E4" w:rsidRDefault="00DC18E4" w:rsidP="00F71A31">
            <w:pPr>
              <w:jc w:val="both"/>
            </w:pPr>
            <w:r>
              <w:t>Banko paslaugos</w:t>
            </w:r>
          </w:p>
        </w:tc>
        <w:tc>
          <w:tcPr>
            <w:tcW w:w="1842" w:type="dxa"/>
          </w:tcPr>
          <w:p w14:paraId="73C9CB6E" w14:textId="7BB847E8" w:rsidR="00DC18E4" w:rsidRPr="00E86356" w:rsidRDefault="002715F4" w:rsidP="00F71A31">
            <w:pPr>
              <w:jc w:val="both"/>
            </w:pPr>
            <w:r>
              <w:t>0</w:t>
            </w:r>
            <w:r w:rsidR="007879CA">
              <w:t>,1</w:t>
            </w:r>
            <w:r w:rsidR="00972553">
              <w:t xml:space="preserve"> </w:t>
            </w:r>
            <w:r w:rsidR="00080169">
              <w:t xml:space="preserve">tūkst. </w:t>
            </w:r>
            <w:proofErr w:type="spellStart"/>
            <w:r w:rsidR="00080169">
              <w:t>Eur</w:t>
            </w:r>
            <w:proofErr w:type="spellEnd"/>
          </w:p>
        </w:tc>
      </w:tr>
      <w:tr w:rsidR="00721088" w:rsidRPr="00E34C14" w14:paraId="24AFFB27" w14:textId="77777777" w:rsidTr="00080169">
        <w:tc>
          <w:tcPr>
            <w:tcW w:w="7597" w:type="dxa"/>
          </w:tcPr>
          <w:p w14:paraId="11B32851" w14:textId="77777777" w:rsidR="00721088" w:rsidRPr="00E34C14" w:rsidRDefault="00E34C14" w:rsidP="00F71A31">
            <w:pPr>
              <w:jc w:val="both"/>
            </w:pPr>
            <w:r w:rsidRPr="00E34C14">
              <w:t>Kitos paslaugos</w:t>
            </w:r>
          </w:p>
        </w:tc>
        <w:tc>
          <w:tcPr>
            <w:tcW w:w="1842" w:type="dxa"/>
          </w:tcPr>
          <w:p w14:paraId="211E5BAF" w14:textId="51783A01" w:rsidR="00721088" w:rsidRPr="00E34C14" w:rsidRDefault="009659B2" w:rsidP="00F71A31">
            <w:pPr>
              <w:jc w:val="both"/>
            </w:pPr>
            <w:r>
              <w:t>0,1</w:t>
            </w:r>
            <w:r w:rsidR="005F6731">
              <w:t xml:space="preserve">  </w:t>
            </w:r>
            <w:r w:rsidR="00040D97">
              <w:t xml:space="preserve">tūkst. </w:t>
            </w:r>
            <w:proofErr w:type="spellStart"/>
            <w:r w:rsidR="00040D97">
              <w:t>Eur</w:t>
            </w:r>
            <w:proofErr w:type="spellEnd"/>
          </w:p>
        </w:tc>
      </w:tr>
      <w:tr w:rsidR="00972553" w:rsidRPr="00E34C14" w14:paraId="17966AD6" w14:textId="77777777" w:rsidTr="00080169">
        <w:tc>
          <w:tcPr>
            <w:tcW w:w="7597" w:type="dxa"/>
          </w:tcPr>
          <w:p w14:paraId="284BC8F3" w14:textId="008D4C04" w:rsidR="00972553" w:rsidRDefault="00972553" w:rsidP="00F71A31">
            <w:pPr>
              <w:jc w:val="both"/>
            </w:pPr>
            <w:r>
              <w:t xml:space="preserve">Tadas Stonkus </w:t>
            </w:r>
          </w:p>
        </w:tc>
        <w:tc>
          <w:tcPr>
            <w:tcW w:w="1842" w:type="dxa"/>
          </w:tcPr>
          <w:p w14:paraId="7E68DA94" w14:textId="1D7DF8CA" w:rsidR="00972553" w:rsidRDefault="002715F4" w:rsidP="00F71A31">
            <w:pPr>
              <w:jc w:val="both"/>
            </w:pPr>
            <w:r>
              <w:t>0,2</w:t>
            </w:r>
            <w:r w:rsidR="006F0709">
              <w:t xml:space="preserve"> </w:t>
            </w:r>
            <w:r w:rsidR="00972553">
              <w:t xml:space="preserve">tūkst. </w:t>
            </w:r>
            <w:proofErr w:type="spellStart"/>
            <w:r w:rsidR="00972553">
              <w:t>Eur</w:t>
            </w:r>
            <w:proofErr w:type="spellEnd"/>
          </w:p>
        </w:tc>
      </w:tr>
      <w:tr w:rsidR="006F0709" w:rsidRPr="00E34C14" w14:paraId="2569C952" w14:textId="77777777" w:rsidTr="00080169">
        <w:tc>
          <w:tcPr>
            <w:tcW w:w="7597" w:type="dxa"/>
          </w:tcPr>
          <w:p w14:paraId="6056BE69" w14:textId="1CE71171" w:rsidR="006F0709" w:rsidRPr="006F0709" w:rsidRDefault="006F0709" w:rsidP="00F71A31">
            <w:pPr>
              <w:jc w:val="both"/>
              <w:rPr>
                <w:lang w:val="en-US"/>
              </w:rPr>
            </w:pPr>
            <w:r>
              <w:t>Neringos savivaldybės administracija</w:t>
            </w:r>
          </w:p>
        </w:tc>
        <w:tc>
          <w:tcPr>
            <w:tcW w:w="1842" w:type="dxa"/>
          </w:tcPr>
          <w:p w14:paraId="7AD3AB91" w14:textId="38FCB42B" w:rsidR="006F0709" w:rsidRDefault="006F0709" w:rsidP="00F71A31">
            <w:pPr>
              <w:jc w:val="both"/>
            </w:pPr>
            <w:r>
              <w:t xml:space="preserve">0,1 tūkst. </w:t>
            </w:r>
            <w:proofErr w:type="spellStart"/>
            <w:r>
              <w:t>Eur</w:t>
            </w:r>
            <w:proofErr w:type="spellEnd"/>
          </w:p>
        </w:tc>
      </w:tr>
      <w:tr w:rsidR="009659B2" w:rsidRPr="00A60D9E" w14:paraId="0989B89D" w14:textId="77777777" w:rsidTr="00080169">
        <w:tc>
          <w:tcPr>
            <w:tcW w:w="7597" w:type="dxa"/>
          </w:tcPr>
          <w:p w14:paraId="43DF340E" w14:textId="0A715B68" w:rsidR="009659B2" w:rsidRPr="00A60D9E" w:rsidRDefault="002715F4" w:rsidP="00F71A31">
            <w:pPr>
              <w:jc w:val="both"/>
            </w:pPr>
            <w:r>
              <w:t>Mantas Banys</w:t>
            </w:r>
          </w:p>
        </w:tc>
        <w:tc>
          <w:tcPr>
            <w:tcW w:w="1842" w:type="dxa"/>
          </w:tcPr>
          <w:p w14:paraId="64DCE6A8" w14:textId="711FFE18" w:rsidR="009659B2" w:rsidRPr="00A60D9E" w:rsidRDefault="003934C3" w:rsidP="00F71A31">
            <w:pPr>
              <w:jc w:val="both"/>
            </w:pPr>
            <w:r>
              <w:t>0,7</w:t>
            </w:r>
            <w:r w:rsidR="009659B2">
              <w:t xml:space="preserve"> tūkst. </w:t>
            </w:r>
            <w:proofErr w:type="spellStart"/>
            <w:r w:rsidR="009659B2">
              <w:t>Eur</w:t>
            </w:r>
            <w:proofErr w:type="spellEnd"/>
          </w:p>
        </w:tc>
      </w:tr>
      <w:tr w:rsidR="003934C3" w:rsidRPr="00A60D9E" w14:paraId="40558A71" w14:textId="77777777" w:rsidTr="00080169">
        <w:tc>
          <w:tcPr>
            <w:tcW w:w="7597" w:type="dxa"/>
          </w:tcPr>
          <w:p w14:paraId="5FC7D243" w14:textId="2CACF95A" w:rsidR="003934C3" w:rsidRPr="00A60D9E" w:rsidRDefault="003934C3" w:rsidP="00F71A31">
            <w:pPr>
              <w:jc w:val="both"/>
            </w:pPr>
            <w:r>
              <w:t xml:space="preserve">Laima </w:t>
            </w:r>
            <w:proofErr w:type="spellStart"/>
            <w:r>
              <w:t>Jurytė</w:t>
            </w:r>
            <w:proofErr w:type="spellEnd"/>
            <w:r>
              <w:t xml:space="preserve"> </w:t>
            </w:r>
            <w:proofErr w:type="spellStart"/>
            <w:r>
              <w:t>Zakarauskienė</w:t>
            </w:r>
            <w:proofErr w:type="spellEnd"/>
          </w:p>
        </w:tc>
        <w:tc>
          <w:tcPr>
            <w:tcW w:w="1842" w:type="dxa"/>
          </w:tcPr>
          <w:p w14:paraId="0FDA2F4E" w14:textId="02E6C58B" w:rsidR="003934C3" w:rsidRDefault="003934C3" w:rsidP="00F71A31">
            <w:pPr>
              <w:jc w:val="both"/>
            </w:pPr>
            <w:r>
              <w:t xml:space="preserve">0,1 tūkst. </w:t>
            </w:r>
            <w:proofErr w:type="spellStart"/>
            <w:r>
              <w:t>Eur</w:t>
            </w:r>
            <w:proofErr w:type="spellEnd"/>
          </w:p>
        </w:tc>
      </w:tr>
      <w:tr w:rsidR="00A60D9E" w:rsidRPr="00A60D9E" w14:paraId="7FEFC9A8" w14:textId="77777777" w:rsidTr="00080169">
        <w:tc>
          <w:tcPr>
            <w:tcW w:w="7597" w:type="dxa"/>
          </w:tcPr>
          <w:p w14:paraId="640B334F" w14:textId="2D1838AE" w:rsidR="00A60D9E" w:rsidRPr="00A60D9E" w:rsidRDefault="00A60D9E" w:rsidP="00F71A31">
            <w:pPr>
              <w:jc w:val="both"/>
            </w:pPr>
            <w:r w:rsidRPr="00A60D9E">
              <w:t>Projektas TAU</w:t>
            </w:r>
          </w:p>
        </w:tc>
        <w:tc>
          <w:tcPr>
            <w:tcW w:w="1842" w:type="dxa"/>
          </w:tcPr>
          <w:p w14:paraId="1CBC5403" w14:textId="2B79BE57" w:rsidR="00A60D9E" w:rsidRPr="00A60D9E" w:rsidRDefault="00455A3F" w:rsidP="00F71A31">
            <w:pPr>
              <w:jc w:val="both"/>
            </w:pPr>
            <w:r>
              <w:t>1,1</w:t>
            </w:r>
            <w:r w:rsidR="00A60D9E" w:rsidRPr="00A60D9E">
              <w:t xml:space="preserve"> tūkst. </w:t>
            </w:r>
            <w:proofErr w:type="spellStart"/>
            <w:r w:rsidR="00A60D9E" w:rsidRPr="00A60D9E">
              <w:t>Eur</w:t>
            </w:r>
            <w:proofErr w:type="spellEnd"/>
          </w:p>
        </w:tc>
      </w:tr>
      <w:tr w:rsidR="00E34C14" w14:paraId="479533A9" w14:textId="77777777" w:rsidTr="00080169">
        <w:tc>
          <w:tcPr>
            <w:tcW w:w="7597" w:type="dxa"/>
          </w:tcPr>
          <w:p w14:paraId="530037E2" w14:textId="77777777" w:rsidR="00E34C14" w:rsidRPr="00A6573C" w:rsidRDefault="00E34C14" w:rsidP="00F71A3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VISO</w:t>
            </w:r>
          </w:p>
        </w:tc>
        <w:tc>
          <w:tcPr>
            <w:tcW w:w="1842" w:type="dxa"/>
          </w:tcPr>
          <w:p w14:paraId="4A6CB62A" w14:textId="22D06DF8" w:rsidR="00E34C14" w:rsidRDefault="002715F4" w:rsidP="00F71A31">
            <w:pPr>
              <w:jc w:val="both"/>
              <w:rPr>
                <w:b/>
              </w:rPr>
            </w:pPr>
            <w:r>
              <w:rPr>
                <w:b/>
              </w:rPr>
              <w:t>1,0</w:t>
            </w:r>
            <w:r w:rsidR="00DA165A">
              <w:rPr>
                <w:b/>
              </w:rPr>
              <w:t xml:space="preserve"> </w:t>
            </w:r>
            <w:r w:rsidR="00080169">
              <w:rPr>
                <w:b/>
              </w:rPr>
              <w:t xml:space="preserve">tūkst. </w:t>
            </w:r>
            <w:proofErr w:type="spellStart"/>
            <w:r w:rsidR="00080169">
              <w:rPr>
                <w:b/>
              </w:rPr>
              <w:t>Eur</w:t>
            </w:r>
            <w:proofErr w:type="spellEnd"/>
          </w:p>
        </w:tc>
      </w:tr>
    </w:tbl>
    <w:p w14:paraId="14535C87" w14:textId="03B7C1B2" w:rsidR="00FF73B2" w:rsidRDefault="00A60D9E" w:rsidP="00A60D9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Projekto TAU detali suvestinė</w:t>
      </w:r>
      <w:r w:rsidR="00866117">
        <w:rPr>
          <w:color w:val="262121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21445C" w14:paraId="3082D8EB" w14:textId="77777777" w:rsidTr="0021445C">
        <w:tc>
          <w:tcPr>
            <w:tcW w:w="7650" w:type="dxa"/>
          </w:tcPr>
          <w:p w14:paraId="1237109B" w14:textId="26C87009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Edukacinis kultūrinis centras METIDĖ</w:t>
            </w:r>
          </w:p>
        </w:tc>
        <w:tc>
          <w:tcPr>
            <w:tcW w:w="1978" w:type="dxa"/>
          </w:tcPr>
          <w:p w14:paraId="6584BE3B" w14:textId="6EB49CD7" w:rsidR="0021445C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6</w:t>
            </w:r>
            <w:r w:rsidR="0021445C">
              <w:t>0,00</w:t>
            </w:r>
          </w:p>
        </w:tc>
      </w:tr>
      <w:tr w:rsidR="00064F29" w14:paraId="3B11E943" w14:textId="77777777" w:rsidTr="0021445C">
        <w:tc>
          <w:tcPr>
            <w:tcW w:w="7650" w:type="dxa"/>
          </w:tcPr>
          <w:p w14:paraId="489D60E1" w14:textId="392E8057" w:rsidR="00064F29" w:rsidRDefault="00064F2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Rubenas </w:t>
            </w:r>
            <w:proofErr w:type="spellStart"/>
            <w:r>
              <w:t>Bukavickas</w:t>
            </w:r>
            <w:proofErr w:type="spellEnd"/>
          </w:p>
        </w:tc>
        <w:tc>
          <w:tcPr>
            <w:tcW w:w="1978" w:type="dxa"/>
          </w:tcPr>
          <w:p w14:paraId="589A85F5" w14:textId="47FE4AA5" w:rsidR="00064F29" w:rsidRDefault="00064F2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60,00</w:t>
            </w:r>
          </w:p>
        </w:tc>
      </w:tr>
      <w:tr w:rsidR="00064F29" w14:paraId="43424CAB" w14:textId="77777777" w:rsidTr="0021445C">
        <w:tc>
          <w:tcPr>
            <w:tcW w:w="7650" w:type="dxa"/>
          </w:tcPr>
          <w:p w14:paraId="52F70CAF" w14:textId="018268E6" w:rsidR="00064F29" w:rsidRDefault="00064F2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6AAE7EC5" w14:textId="02FEE194" w:rsidR="00064F29" w:rsidRDefault="00064F2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9,00</w:t>
            </w:r>
          </w:p>
        </w:tc>
      </w:tr>
      <w:tr w:rsidR="002715F4" w14:paraId="37881F8B" w14:textId="77777777" w:rsidTr="0021445C">
        <w:tc>
          <w:tcPr>
            <w:tcW w:w="7650" w:type="dxa"/>
          </w:tcPr>
          <w:p w14:paraId="0A49BBEF" w14:textId="7C2EDAB4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proofErr w:type="spellStart"/>
            <w:r>
              <w:t>Angelija</w:t>
            </w:r>
            <w:proofErr w:type="spellEnd"/>
            <w:r>
              <w:t xml:space="preserve"> Bučienė</w:t>
            </w:r>
          </w:p>
        </w:tc>
        <w:tc>
          <w:tcPr>
            <w:tcW w:w="1978" w:type="dxa"/>
          </w:tcPr>
          <w:p w14:paraId="49BB7519" w14:textId="2C8928F9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50,00</w:t>
            </w:r>
          </w:p>
        </w:tc>
      </w:tr>
      <w:tr w:rsidR="002715F4" w14:paraId="27B4AAF2" w14:textId="77777777" w:rsidTr="0021445C">
        <w:tc>
          <w:tcPr>
            <w:tcW w:w="7650" w:type="dxa"/>
          </w:tcPr>
          <w:p w14:paraId="79C2DE78" w14:textId="590ECE72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43DD9BF4" w14:textId="2812BEA9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7,50</w:t>
            </w:r>
          </w:p>
        </w:tc>
      </w:tr>
      <w:tr w:rsidR="002715F4" w14:paraId="0B34D140" w14:textId="77777777" w:rsidTr="0021445C">
        <w:tc>
          <w:tcPr>
            <w:tcW w:w="7650" w:type="dxa"/>
          </w:tcPr>
          <w:p w14:paraId="419E58E4" w14:textId="044C4D9C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Olga </w:t>
            </w:r>
            <w:proofErr w:type="spellStart"/>
            <w:r>
              <w:t>Anne</w:t>
            </w:r>
            <w:proofErr w:type="spellEnd"/>
          </w:p>
        </w:tc>
        <w:tc>
          <w:tcPr>
            <w:tcW w:w="1978" w:type="dxa"/>
          </w:tcPr>
          <w:p w14:paraId="72C503EF" w14:textId="08318ADC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60,00</w:t>
            </w:r>
          </w:p>
        </w:tc>
      </w:tr>
      <w:tr w:rsidR="002715F4" w14:paraId="5DE5B84E" w14:textId="77777777" w:rsidTr="0021445C">
        <w:tc>
          <w:tcPr>
            <w:tcW w:w="7650" w:type="dxa"/>
          </w:tcPr>
          <w:p w14:paraId="46FD4C1A" w14:textId="78E767FC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7E5D5729" w14:textId="608D1D84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9,00</w:t>
            </w:r>
          </w:p>
        </w:tc>
      </w:tr>
      <w:tr w:rsidR="007F2A55" w14:paraId="1B032463" w14:textId="77777777" w:rsidTr="0021445C">
        <w:tc>
          <w:tcPr>
            <w:tcW w:w="7650" w:type="dxa"/>
          </w:tcPr>
          <w:p w14:paraId="64B96835" w14:textId="6297B4AB" w:rsidR="007F2A55" w:rsidRDefault="007F2A55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Inga </w:t>
            </w:r>
            <w:proofErr w:type="spellStart"/>
            <w:r>
              <w:t>Vainutienė</w:t>
            </w:r>
            <w:proofErr w:type="spellEnd"/>
          </w:p>
        </w:tc>
        <w:tc>
          <w:tcPr>
            <w:tcW w:w="1978" w:type="dxa"/>
          </w:tcPr>
          <w:p w14:paraId="37DFAD2B" w14:textId="64F59C46" w:rsidR="007F2A55" w:rsidRDefault="00455A3F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480,00</w:t>
            </w:r>
          </w:p>
        </w:tc>
      </w:tr>
      <w:tr w:rsidR="007F2A55" w14:paraId="62AF385D" w14:textId="77777777" w:rsidTr="0021445C">
        <w:tc>
          <w:tcPr>
            <w:tcW w:w="7650" w:type="dxa"/>
          </w:tcPr>
          <w:p w14:paraId="23DBFB37" w14:textId="77123434" w:rsidR="007F2A55" w:rsidRDefault="007F2A55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Vida </w:t>
            </w:r>
            <w:proofErr w:type="spellStart"/>
            <w:r>
              <w:t>Kniūraitė</w:t>
            </w:r>
            <w:proofErr w:type="spellEnd"/>
            <w:r>
              <w:t xml:space="preserve"> </w:t>
            </w:r>
          </w:p>
        </w:tc>
        <w:tc>
          <w:tcPr>
            <w:tcW w:w="1978" w:type="dxa"/>
          </w:tcPr>
          <w:p w14:paraId="49412181" w14:textId="1069A8BA" w:rsidR="007F2A55" w:rsidRDefault="007F2A55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53,00</w:t>
            </w:r>
          </w:p>
        </w:tc>
      </w:tr>
      <w:tr w:rsidR="007F2A55" w14:paraId="496625EA" w14:textId="77777777" w:rsidTr="0021445C">
        <w:tc>
          <w:tcPr>
            <w:tcW w:w="7650" w:type="dxa"/>
          </w:tcPr>
          <w:p w14:paraId="6E06999D" w14:textId="6EC95A45" w:rsidR="007F2A55" w:rsidRDefault="007F2A55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0E400756" w14:textId="3D990838" w:rsidR="007F2A55" w:rsidRDefault="007F2A55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7,95</w:t>
            </w:r>
          </w:p>
        </w:tc>
      </w:tr>
      <w:tr w:rsidR="003934C3" w14:paraId="7621A18E" w14:textId="77777777" w:rsidTr="0021445C">
        <w:tc>
          <w:tcPr>
            <w:tcW w:w="7650" w:type="dxa"/>
          </w:tcPr>
          <w:p w14:paraId="000E1E50" w14:textId="033FB00A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Daiva Rūta </w:t>
            </w:r>
            <w:proofErr w:type="spellStart"/>
            <w:r>
              <w:t>Vadauskaitė</w:t>
            </w:r>
            <w:proofErr w:type="spellEnd"/>
          </w:p>
        </w:tc>
        <w:tc>
          <w:tcPr>
            <w:tcW w:w="1978" w:type="dxa"/>
          </w:tcPr>
          <w:p w14:paraId="38AD945E" w14:textId="3D510F07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60,00</w:t>
            </w:r>
          </w:p>
        </w:tc>
      </w:tr>
      <w:tr w:rsidR="007F2A55" w14:paraId="29C76490" w14:textId="77777777" w:rsidTr="0021445C">
        <w:tc>
          <w:tcPr>
            <w:tcW w:w="7650" w:type="dxa"/>
          </w:tcPr>
          <w:p w14:paraId="39615900" w14:textId="69BA5D81" w:rsidR="007F2A55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66A02C11" w14:textId="2DA2062A" w:rsidR="007F2A55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9,00</w:t>
            </w:r>
          </w:p>
        </w:tc>
      </w:tr>
      <w:tr w:rsidR="003934C3" w14:paraId="33A6E797" w14:textId="77777777" w:rsidTr="0021445C">
        <w:tc>
          <w:tcPr>
            <w:tcW w:w="7650" w:type="dxa"/>
          </w:tcPr>
          <w:p w14:paraId="59C02940" w14:textId="250F56A3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KNNP</w:t>
            </w:r>
          </w:p>
        </w:tc>
        <w:tc>
          <w:tcPr>
            <w:tcW w:w="1978" w:type="dxa"/>
          </w:tcPr>
          <w:p w14:paraId="3BFB52DE" w14:textId="587B6954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50,00</w:t>
            </w:r>
          </w:p>
        </w:tc>
      </w:tr>
      <w:tr w:rsidR="003934C3" w14:paraId="5723B795" w14:textId="77777777" w:rsidTr="0021445C">
        <w:tc>
          <w:tcPr>
            <w:tcW w:w="7650" w:type="dxa"/>
          </w:tcPr>
          <w:p w14:paraId="1EC7D9DA" w14:textId="1046AD78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Monika Pocienė</w:t>
            </w:r>
          </w:p>
        </w:tc>
        <w:tc>
          <w:tcPr>
            <w:tcW w:w="1978" w:type="dxa"/>
          </w:tcPr>
          <w:p w14:paraId="73FD4A99" w14:textId="02797C03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60,00</w:t>
            </w:r>
          </w:p>
        </w:tc>
      </w:tr>
      <w:tr w:rsidR="003934C3" w14:paraId="1E6040F1" w14:textId="77777777" w:rsidTr="0021445C">
        <w:tc>
          <w:tcPr>
            <w:tcW w:w="7650" w:type="dxa"/>
          </w:tcPr>
          <w:p w14:paraId="40B29A4D" w14:textId="6DA81957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1ED64D4D" w14:textId="64E11CDC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9,00</w:t>
            </w:r>
          </w:p>
        </w:tc>
      </w:tr>
      <w:tr w:rsidR="003934C3" w14:paraId="491912C1" w14:textId="77777777" w:rsidTr="0021445C">
        <w:tc>
          <w:tcPr>
            <w:tcW w:w="7650" w:type="dxa"/>
          </w:tcPr>
          <w:p w14:paraId="59C4440E" w14:textId="61F15A84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Klaipėdos valstybinė kolegija</w:t>
            </w:r>
          </w:p>
        </w:tc>
        <w:tc>
          <w:tcPr>
            <w:tcW w:w="1978" w:type="dxa"/>
          </w:tcPr>
          <w:p w14:paraId="5973C352" w14:textId="032A6315" w:rsidR="003934C3" w:rsidRDefault="003934C3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90,00</w:t>
            </w:r>
          </w:p>
        </w:tc>
      </w:tr>
      <w:tr w:rsidR="0021445C" w14:paraId="3986B10A" w14:textId="77777777" w:rsidTr="0021445C">
        <w:tc>
          <w:tcPr>
            <w:tcW w:w="7650" w:type="dxa"/>
          </w:tcPr>
          <w:p w14:paraId="3CA35086" w14:textId="3507E635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                                                                                                                VISO:</w:t>
            </w:r>
          </w:p>
        </w:tc>
        <w:tc>
          <w:tcPr>
            <w:tcW w:w="1978" w:type="dxa"/>
          </w:tcPr>
          <w:p w14:paraId="60550AA8" w14:textId="6B615A9B" w:rsidR="0021445C" w:rsidRDefault="00455A3F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1074,45</w:t>
            </w:r>
          </w:p>
        </w:tc>
      </w:tr>
    </w:tbl>
    <w:p w14:paraId="50112B86" w14:textId="77777777" w:rsidR="000537CE" w:rsidRDefault="000537CE" w:rsidP="000537CE">
      <w:pPr>
        <w:ind w:left="720"/>
        <w:jc w:val="both"/>
        <w:rPr>
          <w:b/>
        </w:rPr>
      </w:pPr>
    </w:p>
    <w:p w14:paraId="5815C02C" w14:textId="77777777" w:rsidR="00B5312C" w:rsidRDefault="00B5312C" w:rsidP="000537CE">
      <w:pPr>
        <w:ind w:left="720"/>
        <w:jc w:val="both"/>
        <w:rPr>
          <w:b/>
        </w:rPr>
      </w:pPr>
    </w:p>
    <w:p w14:paraId="1943E23F" w14:textId="7768C736" w:rsidR="000537CE" w:rsidRPr="00CD4BB6" w:rsidRDefault="000537CE" w:rsidP="000537CE">
      <w:pPr>
        <w:ind w:left="720"/>
        <w:jc w:val="both"/>
        <w:rPr>
          <w:b/>
        </w:rPr>
      </w:pPr>
      <w:r>
        <w:rPr>
          <w:b/>
        </w:rPr>
        <w:t>Pastaba Nr.10</w:t>
      </w:r>
    </w:p>
    <w:p w14:paraId="0349F1D5" w14:textId="0F03E69D" w:rsidR="00E50942" w:rsidRDefault="000537CE" w:rsidP="009D1485">
      <w:pPr>
        <w:jc w:val="both"/>
      </w:pPr>
      <w:r>
        <w:rPr>
          <w:b/>
        </w:rPr>
        <w:t xml:space="preserve">Darbdavių socialinė parama – </w:t>
      </w:r>
      <w:r w:rsidR="002715F4">
        <w:t>finansavimas nebuvo gautas.</w:t>
      </w:r>
    </w:p>
    <w:p w14:paraId="0B7FFFB7" w14:textId="12A7F98B" w:rsidR="00EC16F1" w:rsidRDefault="00EC16F1" w:rsidP="009D1485">
      <w:pPr>
        <w:jc w:val="both"/>
      </w:pPr>
    </w:p>
    <w:p w14:paraId="7A8D224C" w14:textId="77777777" w:rsidR="00FD6FE6" w:rsidRDefault="00FD6FE6" w:rsidP="009D1485">
      <w:pPr>
        <w:jc w:val="both"/>
      </w:pPr>
    </w:p>
    <w:p w14:paraId="1369C070" w14:textId="3D125CC7" w:rsidR="00FD6FE6" w:rsidRPr="009D1485" w:rsidRDefault="00FD6FE6" w:rsidP="009D1485">
      <w:pPr>
        <w:jc w:val="both"/>
      </w:pPr>
      <w:r>
        <w:t xml:space="preserve">2 proc. paramos gautos lėšos ataskaitinio laikotarpio pradžiai sudarė 1,2 tūkst. </w:t>
      </w:r>
      <w:proofErr w:type="spellStart"/>
      <w:r>
        <w:t>Eur</w:t>
      </w:r>
      <w:proofErr w:type="spellEnd"/>
      <w:r>
        <w:t xml:space="preserve">, panaudota UAB Depo DIY Lt 0,1 tūkst. </w:t>
      </w:r>
      <w:proofErr w:type="spellStart"/>
      <w:r>
        <w:t>Eur</w:t>
      </w:r>
      <w:proofErr w:type="spellEnd"/>
      <w:r>
        <w:t xml:space="preserve"> prekėms  lauko aplinkai puošti, UAB Senasis arsenalas 0,5 tūkst. </w:t>
      </w:r>
      <w:proofErr w:type="spellStart"/>
      <w:r>
        <w:t>Eur</w:t>
      </w:r>
      <w:proofErr w:type="spellEnd"/>
      <w:r>
        <w:t xml:space="preserve"> kavos aparatui įsigyti. Likutis ataskaitinio laikotarpio pabaigai sudaro 0,6 tūkst. </w:t>
      </w:r>
      <w:proofErr w:type="spellStart"/>
      <w:r>
        <w:t>Eur</w:t>
      </w:r>
      <w:proofErr w:type="spellEnd"/>
      <w:r>
        <w:t>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2"/>
      </w:tblGrid>
      <w:tr w:rsidR="00EC16F1" w14:paraId="71B3B28E" w14:textId="77777777" w:rsidTr="00EC16F1">
        <w:trPr>
          <w:trHeight w:val="379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</w:tcPr>
          <w:p w14:paraId="4881D204" w14:textId="532261BB" w:rsidR="00EC16F1" w:rsidRDefault="00EC16F1">
            <w:pPr>
              <w:autoSpaceDE w:val="0"/>
              <w:autoSpaceDN w:val="0"/>
              <w:adjustRightInd w:val="0"/>
              <w:jc w:val="center"/>
              <w:rPr>
                <w:rFonts w:ascii="Palemonas" w:hAnsi="Palemonas" w:cs="Palemonas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665C4865" w14:textId="5341321C" w:rsidR="000537CE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Per ataskaitinį laikotarpį iš Neringos savivaldybės administracijos projektų vykdymui gautas finansavimas:</w:t>
      </w:r>
    </w:p>
    <w:p w14:paraId="4DE6FB3A" w14:textId="2C2389EF" w:rsidR="000553FD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 xml:space="preserve">Lauko sportas aktyvesnei gyvensenai 0,7 tūkst. </w:t>
      </w:r>
      <w:proofErr w:type="spellStart"/>
      <w:r>
        <w:rPr>
          <w:color w:val="262121"/>
        </w:rPr>
        <w:t>Eur</w:t>
      </w:r>
      <w:proofErr w:type="spellEnd"/>
      <w:r>
        <w:rPr>
          <w:color w:val="262121"/>
        </w:rPr>
        <w:t xml:space="preserve">, lėšos panaudotos Gražinos </w:t>
      </w:r>
      <w:proofErr w:type="spellStart"/>
      <w:r>
        <w:rPr>
          <w:color w:val="262121"/>
        </w:rPr>
        <w:t>Starkuvienės</w:t>
      </w:r>
      <w:proofErr w:type="spellEnd"/>
      <w:r>
        <w:rPr>
          <w:color w:val="262121"/>
        </w:rPr>
        <w:t xml:space="preserve"> firmai 0,1 tūkst. </w:t>
      </w:r>
      <w:proofErr w:type="spellStart"/>
      <w:r>
        <w:rPr>
          <w:color w:val="262121"/>
        </w:rPr>
        <w:t>Eur</w:t>
      </w:r>
      <w:proofErr w:type="spellEnd"/>
      <w:r>
        <w:rPr>
          <w:color w:val="262121"/>
        </w:rPr>
        <w:t xml:space="preserve">, AB Jūratė 0,4 tūkst. </w:t>
      </w:r>
      <w:proofErr w:type="spellStart"/>
      <w:r>
        <w:rPr>
          <w:color w:val="262121"/>
        </w:rPr>
        <w:t>Eur</w:t>
      </w:r>
      <w:proofErr w:type="spellEnd"/>
      <w:r>
        <w:rPr>
          <w:color w:val="262121"/>
        </w:rPr>
        <w:t xml:space="preserve">, </w:t>
      </w:r>
      <w:proofErr w:type="spellStart"/>
      <w:r>
        <w:rPr>
          <w:color w:val="262121"/>
        </w:rPr>
        <w:t>Ervidas</w:t>
      </w:r>
      <w:proofErr w:type="spellEnd"/>
      <w:r>
        <w:rPr>
          <w:color w:val="262121"/>
        </w:rPr>
        <w:t xml:space="preserve"> Jakas (transporto paslaugos) 0,2 tūkst. </w:t>
      </w:r>
      <w:proofErr w:type="spellStart"/>
      <w:r>
        <w:rPr>
          <w:color w:val="262121"/>
        </w:rPr>
        <w:t>Eur</w:t>
      </w:r>
      <w:proofErr w:type="spellEnd"/>
      <w:r>
        <w:rPr>
          <w:color w:val="262121"/>
        </w:rPr>
        <w:t>.</w:t>
      </w:r>
    </w:p>
    <w:p w14:paraId="072C3664" w14:textId="50637B32" w:rsidR="000553FD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 xml:space="preserve">Socialinės atskirties mažinimas Neringos bendruomenėje 1,8 tūkst. </w:t>
      </w:r>
      <w:proofErr w:type="spellStart"/>
      <w:r>
        <w:rPr>
          <w:color w:val="262121"/>
        </w:rPr>
        <w:t>Eur</w:t>
      </w:r>
      <w:proofErr w:type="spellEnd"/>
      <w:r>
        <w:rPr>
          <w:color w:val="262121"/>
        </w:rPr>
        <w:t xml:space="preserve">, lėšos panaudotos </w:t>
      </w:r>
      <w:proofErr w:type="spellStart"/>
      <w:r>
        <w:rPr>
          <w:color w:val="262121"/>
        </w:rPr>
        <w:t>E.Zinkevičiaus</w:t>
      </w:r>
      <w:proofErr w:type="spellEnd"/>
      <w:r>
        <w:rPr>
          <w:color w:val="262121"/>
        </w:rPr>
        <w:t xml:space="preserve"> individualiai įmonei 0,5 tūkst. </w:t>
      </w:r>
      <w:proofErr w:type="spellStart"/>
      <w:r>
        <w:rPr>
          <w:color w:val="262121"/>
        </w:rPr>
        <w:t>Eur</w:t>
      </w:r>
      <w:proofErr w:type="spellEnd"/>
      <w:r>
        <w:rPr>
          <w:color w:val="262121"/>
        </w:rPr>
        <w:t>.</w:t>
      </w:r>
    </w:p>
    <w:p w14:paraId="24BECAB9" w14:textId="1F24E73A" w:rsidR="000553FD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 xml:space="preserve">Neringos jaunimo sveiko maisto gaminimo dirbtuvės ,,Už sveiką gyvenseną“ 0,1 tūkst. </w:t>
      </w:r>
      <w:proofErr w:type="spellStart"/>
      <w:r>
        <w:rPr>
          <w:color w:val="262121"/>
        </w:rPr>
        <w:t>Eur</w:t>
      </w:r>
      <w:proofErr w:type="spellEnd"/>
      <w:r>
        <w:rPr>
          <w:color w:val="262121"/>
        </w:rPr>
        <w:t>, lėšos nenaudotos.</w:t>
      </w:r>
    </w:p>
    <w:p w14:paraId="4673DF77" w14:textId="137A129F" w:rsidR="000553FD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 xml:space="preserve">Neringos jaunimo išvyka, ugdant sveiką gyvenimo būdą 0,3 tūkst. </w:t>
      </w:r>
      <w:proofErr w:type="spellStart"/>
      <w:r>
        <w:rPr>
          <w:color w:val="262121"/>
        </w:rPr>
        <w:t>Eur</w:t>
      </w:r>
      <w:proofErr w:type="spellEnd"/>
      <w:r>
        <w:rPr>
          <w:color w:val="262121"/>
        </w:rPr>
        <w:t>, lėšos nenaudotos.</w:t>
      </w:r>
      <w:bookmarkStart w:id="0" w:name="_GoBack"/>
      <w:bookmarkEnd w:id="0"/>
    </w:p>
    <w:p w14:paraId="5BFD7850" w14:textId="77777777" w:rsidR="000553FD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1456A7CC" w14:textId="0DAE5D60" w:rsidR="0068449B" w:rsidRDefault="003F63C1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 w:rsidRPr="007D27E3">
        <w:rPr>
          <w:color w:val="262121"/>
        </w:rPr>
        <w:t>D</w:t>
      </w:r>
      <w:r w:rsidR="0054560C">
        <w:rPr>
          <w:color w:val="262121"/>
        </w:rPr>
        <w:t xml:space="preserve">irektorė </w:t>
      </w:r>
      <w:r w:rsidR="0054560C">
        <w:rPr>
          <w:color w:val="262121"/>
        </w:rPr>
        <w:tab/>
        <w:t>Rasa Balt</w:t>
      </w:r>
      <w:r w:rsidR="00FD6FE6">
        <w:rPr>
          <w:color w:val="262121"/>
        </w:rPr>
        <w:t>r</w:t>
      </w:r>
      <w:r w:rsidR="0054560C">
        <w:rPr>
          <w:color w:val="262121"/>
        </w:rPr>
        <w:t>u</w:t>
      </w:r>
      <w:r w:rsidR="00FD6FE6">
        <w:rPr>
          <w:color w:val="262121"/>
        </w:rPr>
        <w:t>šaitienė</w:t>
      </w:r>
    </w:p>
    <w:p w14:paraId="5B6FF887" w14:textId="77777777" w:rsidR="0068449B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719E2E74" w14:textId="77777777" w:rsidR="0068449B" w:rsidRPr="00A3553E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Vyr. buhalterė</w:t>
      </w:r>
      <w:r>
        <w:rPr>
          <w:color w:val="262121"/>
        </w:rPr>
        <w:tab/>
        <w:t xml:space="preserve">Snieguolė </w:t>
      </w:r>
      <w:proofErr w:type="spellStart"/>
      <w:r>
        <w:rPr>
          <w:color w:val="262121"/>
        </w:rPr>
        <w:t>Gakienė</w:t>
      </w:r>
      <w:proofErr w:type="spellEnd"/>
    </w:p>
    <w:sectPr w:rsidR="0068449B" w:rsidRPr="00A3553E" w:rsidSect="00753D8D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4EC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4281"/>
    <w:multiLevelType w:val="multilevel"/>
    <w:tmpl w:val="94922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A32EC"/>
    <w:multiLevelType w:val="hybridMultilevel"/>
    <w:tmpl w:val="6924E2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D36A0"/>
    <w:multiLevelType w:val="hybridMultilevel"/>
    <w:tmpl w:val="A0F8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BA"/>
    <w:rsid w:val="000214AD"/>
    <w:rsid w:val="00024BD7"/>
    <w:rsid w:val="00024D27"/>
    <w:rsid w:val="00031BC2"/>
    <w:rsid w:val="00033046"/>
    <w:rsid w:val="00040D97"/>
    <w:rsid w:val="00041BBD"/>
    <w:rsid w:val="000457FB"/>
    <w:rsid w:val="00050F75"/>
    <w:rsid w:val="0005347B"/>
    <w:rsid w:val="000537CE"/>
    <w:rsid w:val="000553FD"/>
    <w:rsid w:val="00056524"/>
    <w:rsid w:val="00063893"/>
    <w:rsid w:val="00064F29"/>
    <w:rsid w:val="00065C65"/>
    <w:rsid w:val="00071852"/>
    <w:rsid w:val="00072A14"/>
    <w:rsid w:val="00073C83"/>
    <w:rsid w:val="00080169"/>
    <w:rsid w:val="00083C70"/>
    <w:rsid w:val="00086EA4"/>
    <w:rsid w:val="0009117A"/>
    <w:rsid w:val="0009395F"/>
    <w:rsid w:val="00096163"/>
    <w:rsid w:val="000A2778"/>
    <w:rsid w:val="000C46DA"/>
    <w:rsid w:val="000D456E"/>
    <w:rsid w:val="000D5143"/>
    <w:rsid w:val="000D517D"/>
    <w:rsid w:val="000E2149"/>
    <w:rsid w:val="000E6A83"/>
    <w:rsid w:val="000F1621"/>
    <w:rsid w:val="000F1B97"/>
    <w:rsid w:val="000F7E22"/>
    <w:rsid w:val="001004CB"/>
    <w:rsid w:val="00101EF3"/>
    <w:rsid w:val="00110964"/>
    <w:rsid w:val="00121E6E"/>
    <w:rsid w:val="00122E4E"/>
    <w:rsid w:val="001340D9"/>
    <w:rsid w:val="00137342"/>
    <w:rsid w:val="00141AD2"/>
    <w:rsid w:val="00167CEF"/>
    <w:rsid w:val="00173B00"/>
    <w:rsid w:val="00180ED4"/>
    <w:rsid w:val="00182376"/>
    <w:rsid w:val="00184687"/>
    <w:rsid w:val="00190DD6"/>
    <w:rsid w:val="00191A43"/>
    <w:rsid w:val="00196C94"/>
    <w:rsid w:val="001A6AE3"/>
    <w:rsid w:val="001B312C"/>
    <w:rsid w:val="001B394F"/>
    <w:rsid w:val="001C45F1"/>
    <w:rsid w:val="001C7D1B"/>
    <w:rsid w:val="001D5C60"/>
    <w:rsid w:val="001D6AB2"/>
    <w:rsid w:val="001E085D"/>
    <w:rsid w:val="001E2A0C"/>
    <w:rsid w:val="001F3B79"/>
    <w:rsid w:val="0021445C"/>
    <w:rsid w:val="00222D4C"/>
    <w:rsid w:val="00227EAF"/>
    <w:rsid w:val="00242BA3"/>
    <w:rsid w:val="00252501"/>
    <w:rsid w:val="00254424"/>
    <w:rsid w:val="00260830"/>
    <w:rsid w:val="00264895"/>
    <w:rsid w:val="002709C6"/>
    <w:rsid w:val="002715F4"/>
    <w:rsid w:val="002728CC"/>
    <w:rsid w:val="002733E0"/>
    <w:rsid w:val="00282DDC"/>
    <w:rsid w:val="00292315"/>
    <w:rsid w:val="0029396A"/>
    <w:rsid w:val="00296546"/>
    <w:rsid w:val="002A13FA"/>
    <w:rsid w:val="002A15E4"/>
    <w:rsid w:val="002A2689"/>
    <w:rsid w:val="002A44BC"/>
    <w:rsid w:val="002A489D"/>
    <w:rsid w:val="002A63D4"/>
    <w:rsid w:val="002B04B9"/>
    <w:rsid w:val="002B6CF9"/>
    <w:rsid w:val="002C2213"/>
    <w:rsid w:val="002D2535"/>
    <w:rsid w:val="002D2B5C"/>
    <w:rsid w:val="002D7436"/>
    <w:rsid w:val="002E7112"/>
    <w:rsid w:val="002F4BEE"/>
    <w:rsid w:val="002F6127"/>
    <w:rsid w:val="002F792D"/>
    <w:rsid w:val="0030150A"/>
    <w:rsid w:val="003108C5"/>
    <w:rsid w:val="003162D2"/>
    <w:rsid w:val="003239C9"/>
    <w:rsid w:val="00332B1F"/>
    <w:rsid w:val="00333441"/>
    <w:rsid w:val="00333CF3"/>
    <w:rsid w:val="00344C96"/>
    <w:rsid w:val="00347645"/>
    <w:rsid w:val="00356BE5"/>
    <w:rsid w:val="00357F8D"/>
    <w:rsid w:val="00360B38"/>
    <w:rsid w:val="0036139A"/>
    <w:rsid w:val="00365589"/>
    <w:rsid w:val="00367D65"/>
    <w:rsid w:val="00374A10"/>
    <w:rsid w:val="003773CD"/>
    <w:rsid w:val="003814AA"/>
    <w:rsid w:val="003934C3"/>
    <w:rsid w:val="00397E51"/>
    <w:rsid w:val="003A048A"/>
    <w:rsid w:val="003A3B01"/>
    <w:rsid w:val="003A7E54"/>
    <w:rsid w:val="003B363C"/>
    <w:rsid w:val="003B478D"/>
    <w:rsid w:val="003C03D1"/>
    <w:rsid w:val="003D3ABB"/>
    <w:rsid w:val="003D5D27"/>
    <w:rsid w:val="003D63EC"/>
    <w:rsid w:val="003F63C1"/>
    <w:rsid w:val="00403C2C"/>
    <w:rsid w:val="00415339"/>
    <w:rsid w:val="0042165A"/>
    <w:rsid w:val="00421FA1"/>
    <w:rsid w:val="00422945"/>
    <w:rsid w:val="00422B0E"/>
    <w:rsid w:val="00422B2F"/>
    <w:rsid w:val="00425306"/>
    <w:rsid w:val="0043119C"/>
    <w:rsid w:val="00434B38"/>
    <w:rsid w:val="004466D3"/>
    <w:rsid w:val="00446F5A"/>
    <w:rsid w:val="00454300"/>
    <w:rsid w:val="00455A3F"/>
    <w:rsid w:val="00455AA7"/>
    <w:rsid w:val="00457CFF"/>
    <w:rsid w:val="00464A98"/>
    <w:rsid w:val="00476697"/>
    <w:rsid w:val="004816B3"/>
    <w:rsid w:val="00481927"/>
    <w:rsid w:val="004824A0"/>
    <w:rsid w:val="0048408F"/>
    <w:rsid w:val="00494449"/>
    <w:rsid w:val="00497310"/>
    <w:rsid w:val="004A22ED"/>
    <w:rsid w:val="004A50AE"/>
    <w:rsid w:val="004A5C91"/>
    <w:rsid w:val="004B170D"/>
    <w:rsid w:val="004B1DEF"/>
    <w:rsid w:val="004C6792"/>
    <w:rsid w:val="004C6FCC"/>
    <w:rsid w:val="004D7CCF"/>
    <w:rsid w:val="004E4DDB"/>
    <w:rsid w:val="004E5529"/>
    <w:rsid w:val="00503817"/>
    <w:rsid w:val="00503F50"/>
    <w:rsid w:val="005159AE"/>
    <w:rsid w:val="00516700"/>
    <w:rsid w:val="00522D19"/>
    <w:rsid w:val="00524C89"/>
    <w:rsid w:val="005268E0"/>
    <w:rsid w:val="00530EA4"/>
    <w:rsid w:val="00532607"/>
    <w:rsid w:val="0054448C"/>
    <w:rsid w:val="0054560C"/>
    <w:rsid w:val="005476D5"/>
    <w:rsid w:val="0054770D"/>
    <w:rsid w:val="00555FFA"/>
    <w:rsid w:val="005567CF"/>
    <w:rsid w:val="00572DBA"/>
    <w:rsid w:val="005A32EB"/>
    <w:rsid w:val="005A39D8"/>
    <w:rsid w:val="005A3F77"/>
    <w:rsid w:val="005B0AA2"/>
    <w:rsid w:val="005C37E0"/>
    <w:rsid w:val="005D1270"/>
    <w:rsid w:val="005D427E"/>
    <w:rsid w:val="005D43B9"/>
    <w:rsid w:val="005D7FA9"/>
    <w:rsid w:val="005F4279"/>
    <w:rsid w:val="005F6731"/>
    <w:rsid w:val="00601FDE"/>
    <w:rsid w:val="00602F7A"/>
    <w:rsid w:val="00620991"/>
    <w:rsid w:val="00621D95"/>
    <w:rsid w:val="00622F1D"/>
    <w:rsid w:val="0062481F"/>
    <w:rsid w:val="0063175D"/>
    <w:rsid w:val="006425BD"/>
    <w:rsid w:val="00643915"/>
    <w:rsid w:val="00645163"/>
    <w:rsid w:val="006542B2"/>
    <w:rsid w:val="00661C23"/>
    <w:rsid w:val="00666B25"/>
    <w:rsid w:val="006724B7"/>
    <w:rsid w:val="006842B7"/>
    <w:rsid w:val="0068449B"/>
    <w:rsid w:val="0069115F"/>
    <w:rsid w:val="00692FDE"/>
    <w:rsid w:val="006B1BD5"/>
    <w:rsid w:val="006B6BFE"/>
    <w:rsid w:val="006B7B0E"/>
    <w:rsid w:val="006C6055"/>
    <w:rsid w:val="006D4027"/>
    <w:rsid w:val="006E47A5"/>
    <w:rsid w:val="006E5B74"/>
    <w:rsid w:val="006E6846"/>
    <w:rsid w:val="006F0709"/>
    <w:rsid w:val="006F57CB"/>
    <w:rsid w:val="006F5EC3"/>
    <w:rsid w:val="006F76B0"/>
    <w:rsid w:val="00706B60"/>
    <w:rsid w:val="00721088"/>
    <w:rsid w:val="00721B2B"/>
    <w:rsid w:val="007317B0"/>
    <w:rsid w:val="00734E22"/>
    <w:rsid w:val="00736863"/>
    <w:rsid w:val="00737862"/>
    <w:rsid w:val="007515DB"/>
    <w:rsid w:val="00751B17"/>
    <w:rsid w:val="00753D8D"/>
    <w:rsid w:val="0076753F"/>
    <w:rsid w:val="00770285"/>
    <w:rsid w:val="007703BE"/>
    <w:rsid w:val="00774C0B"/>
    <w:rsid w:val="0077664D"/>
    <w:rsid w:val="007879CA"/>
    <w:rsid w:val="00787EDA"/>
    <w:rsid w:val="0079285A"/>
    <w:rsid w:val="007943AD"/>
    <w:rsid w:val="0079785C"/>
    <w:rsid w:val="007A2A9D"/>
    <w:rsid w:val="007A31FF"/>
    <w:rsid w:val="007A4D2D"/>
    <w:rsid w:val="007C37C0"/>
    <w:rsid w:val="007C3B83"/>
    <w:rsid w:val="007D27E3"/>
    <w:rsid w:val="007D5606"/>
    <w:rsid w:val="007D598D"/>
    <w:rsid w:val="007D61CB"/>
    <w:rsid w:val="007E1C5A"/>
    <w:rsid w:val="007E3728"/>
    <w:rsid w:val="007F2A55"/>
    <w:rsid w:val="007F6E0A"/>
    <w:rsid w:val="008122C4"/>
    <w:rsid w:val="00823908"/>
    <w:rsid w:val="0083637A"/>
    <w:rsid w:val="0083651B"/>
    <w:rsid w:val="008418FD"/>
    <w:rsid w:val="00860785"/>
    <w:rsid w:val="00863410"/>
    <w:rsid w:val="00866117"/>
    <w:rsid w:val="00877226"/>
    <w:rsid w:val="00882C1D"/>
    <w:rsid w:val="00892AC3"/>
    <w:rsid w:val="008A269A"/>
    <w:rsid w:val="008B06A5"/>
    <w:rsid w:val="008C5F07"/>
    <w:rsid w:val="008D79CF"/>
    <w:rsid w:val="008E0C06"/>
    <w:rsid w:val="008F3E0A"/>
    <w:rsid w:val="008F48BB"/>
    <w:rsid w:val="008F6056"/>
    <w:rsid w:val="008F6DCC"/>
    <w:rsid w:val="00905C97"/>
    <w:rsid w:val="009240D6"/>
    <w:rsid w:val="009249F4"/>
    <w:rsid w:val="00925D60"/>
    <w:rsid w:val="00936DC4"/>
    <w:rsid w:val="00937222"/>
    <w:rsid w:val="009409EF"/>
    <w:rsid w:val="0094253B"/>
    <w:rsid w:val="0094270E"/>
    <w:rsid w:val="0094347A"/>
    <w:rsid w:val="00943DB7"/>
    <w:rsid w:val="009440AD"/>
    <w:rsid w:val="009467B6"/>
    <w:rsid w:val="0096003A"/>
    <w:rsid w:val="00960B5D"/>
    <w:rsid w:val="00961DEE"/>
    <w:rsid w:val="009646D3"/>
    <w:rsid w:val="009659B2"/>
    <w:rsid w:val="00972553"/>
    <w:rsid w:val="00973D9B"/>
    <w:rsid w:val="00982DEC"/>
    <w:rsid w:val="00993B62"/>
    <w:rsid w:val="009970D7"/>
    <w:rsid w:val="009A451A"/>
    <w:rsid w:val="009A4F8A"/>
    <w:rsid w:val="009D0520"/>
    <w:rsid w:val="009D1485"/>
    <w:rsid w:val="009D4005"/>
    <w:rsid w:val="009D411B"/>
    <w:rsid w:val="009E334F"/>
    <w:rsid w:val="009F6E89"/>
    <w:rsid w:val="009F7A83"/>
    <w:rsid w:val="00A056A0"/>
    <w:rsid w:val="00A066F7"/>
    <w:rsid w:val="00A15519"/>
    <w:rsid w:val="00A155FA"/>
    <w:rsid w:val="00A15B9A"/>
    <w:rsid w:val="00A1762E"/>
    <w:rsid w:val="00A2227B"/>
    <w:rsid w:val="00A232F0"/>
    <w:rsid w:val="00A33D20"/>
    <w:rsid w:val="00A34C2D"/>
    <w:rsid w:val="00A3553E"/>
    <w:rsid w:val="00A372C8"/>
    <w:rsid w:val="00A4283F"/>
    <w:rsid w:val="00A4349A"/>
    <w:rsid w:val="00A460E1"/>
    <w:rsid w:val="00A54FB2"/>
    <w:rsid w:val="00A60D9E"/>
    <w:rsid w:val="00A6573C"/>
    <w:rsid w:val="00A6763A"/>
    <w:rsid w:val="00A67F7F"/>
    <w:rsid w:val="00A70676"/>
    <w:rsid w:val="00A72B54"/>
    <w:rsid w:val="00A76C19"/>
    <w:rsid w:val="00A87BEC"/>
    <w:rsid w:val="00A908EF"/>
    <w:rsid w:val="00A915E3"/>
    <w:rsid w:val="00AA3A6B"/>
    <w:rsid w:val="00AA49E6"/>
    <w:rsid w:val="00AB39E2"/>
    <w:rsid w:val="00AB58D3"/>
    <w:rsid w:val="00AB7837"/>
    <w:rsid w:val="00AD2FE4"/>
    <w:rsid w:val="00AD3B9B"/>
    <w:rsid w:val="00AD4D53"/>
    <w:rsid w:val="00AD65DF"/>
    <w:rsid w:val="00AE1855"/>
    <w:rsid w:val="00AF4FC8"/>
    <w:rsid w:val="00AF6543"/>
    <w:rsid w:val="00B02CF4"/>
    <w:rsid w:val="00B067D5"/>
    <w:rsid w:val="00B301FC"/>
    <w:rsid w:val="00B30B5C"/>
    <w:rsid w:val="00B32F6A"/>
    <w:rsid w:val="00B348E7"/>
    <w:rsid w:val="00B36BA9"/>
    <w:rsid w:val="00B507A0"/>
    <w:rsid w:val="00B50AC4"/>
    <w:rsid w:val="00B52392"/>
    <w:rsid w:val="00B5312C"/>
    <w:rsid w:val="00B5441D"/>
    <w:rsid w:val="00B61B39"/>
    <w:rsid w:val="00B65949"/>
    <w:rsid w:val="00B6676C"/>
    <w:rsid w:val="00B67B17"/>
    <w:rsid w:val="00B716C1"/>
    <w:rsid w:val="00B76D3D"/>
    <w:rsid w:val="00B85029"/>
    <w:rsid w:val="00B87372"/>
    <w:rsid w:val="00B91143"/>
    <w:rsid w:val="00B94B82"/>
    <w:rsid w:val="00BA3B18"/>
    <w:rsid w:val="00BB02DE"/>
    <w:rsid w:val="00BB1B90"/>
    <w:rsid w:val="00BC2DF2"/>
    <w:rsid w:val="00BD4661"/>
    <w:rsid w:val="00BD6AB6"/>
    <w:rsid w:val="00BE0E52"/>
    <w:rsid w:val="00C06EB9"/>
    <w:rsid w:val="00C06EE8"/>
    <w:rsid w:val="00C074A7"/>
    <w:rsid w:val="00C07990"/>
    <w:rsid w:val="00C13BBA"/>
    <w:rsid w:val="00C33A34"/>
    <w:rsid w:val="00C33D46"/>
    <w:rsid w:val="00C36160"/>
    <w:rsid w:val="00C367CD"/>
    <w:rsid w:val="00C40B4E"/>
    <w:rsid w:val="00C43D88"/>
    <w:rsid w:val="00C43F71"/>
    <w:rsid w:val="00C44B43"/>
    <w:rsid w:val="00C51B9E"/>
    <w:rsid w:val="00C54487"/>
    <w:rsid w:val="00C70145"/>
    <w:rsid w:val="00C808B3"/>
    <w:rsid w:val="00C958D2"/>
    <w:rsid w:val="00C9636D"/>
    <w:rsid w:val="00C96B51"/>
    <w:rsid w:val="00CA2B39"/>
    <w:rsid w:val="00CA5C8B"/>
    <w:rsid w:val="00CB0E3C"/>
    <w:rsid w:val="00CB257C"/>
    <w:rsid w:val="00CB44D0"/>
    <w:rsid w:val="00CB55FE"/>
    <w:rsid w:val="00CD21D2"/>
    <w:rsid w:val="00CD4BB6"/>
    <w:rsid w:val="00CD5267"/>
    <w:rsid w:val="00CD6090"/>
    <w:rsid w:val="00CE5D01"/>
    <w:rsid w:val="00CE7D36"/>
    <w:rsid w:val="00CF7036"/>
    <w:rsid w:val="00D25870"/>
    <w:rsid w:val="00D26379"/>
    <w:rsid w:val="00D30185"/>
    <w:rsid w:val="00D335C3"/>
    <w:rsid w:val="00D33B48"/>
    <w:rsid w:val="00D411D6"/>
    <w:rsid w:val="00D448BF"/>
    <w:rsid w:val="00D473FA"/>
    <w:rsid w:val="00D51155"/>
    <w:rsid w:val="00D5442B"/>
    <w:rsid w:val="00D61DB3"/>
    <w:rsid w:val="00D72912"/>
    <w:rsid w:val="00D74218"/>
    <w:rsid w:val="00D769D1"/>
    <w:rsid w:val="00D83975"/>
    <w:rsid w:val="00D876BD"/>
    <w:rsid w:val="00D90FC9"/>
    <w:rsid w:val="00DA165A"/>
    <w:rsid w:val="00DA3B12"/>
    <w:rsid w:val="00DA5BFF"/>
    <w:rsid w:val="00DC18E4"/>
    <w:rsid w:val="00DC39AE"/>
    <w:rsid w:val="00DC3B0F"/>
    <w:rsid w:val="00DC6E91"/>
    <w:rsid w:val="00DD2A7B"/>
    <w:rsid w:val="00DD3EF5"/>
    <w:rsid w:val="00DD6C2C"/>
    <w:rsid w:val="00DE16C8"/>
    <w:rsid w:val="00DE3DC8"/>
    <w:rsid w:val="00DE73DE"/>
    <w:rsid w:val="00DF0877"/>
    <w:rsid w:val="00DF0CA5"/>
    <w:rsid w:val="00DF2F4A"/>
    <w:rsid w:val="00E010DC"/>
    <w:rsid w:val="00E15EA2"/>
    <w:rsid w:val="00E168AF"/>
    <w:rsid w:val="00E218EE"/>
    <w:rsid w:val="00E2492D"/>
    <w:rsid w:val="00E30D79"/>
    <w:rsid w:val="00E34C14"/>
    <w:rsid w:val="00E4482F"/>
    <w:rsid w:val="00E50942"/>
    <w:rsid w:val="00E60620"/>
    <w:rsid w:val="00E6270A"/>
    <w:rsid w:val="00E66AAD"/>
    <w:rsid w:val="00E67F24"/>
    <w:rsid w:val="00E70513"/>
    <w:rsid w:val="00E8321A"/>
    <w:rsid w:val="00E86356"/>
    <w:rsid w:val="00E86783"/>
    <w:rsid w:val="00E876FE"/>
    <w:rsid w:val="00E96155"/>
    <w:rsid w:val="00E96B48"/>
    <w:rsid w:val="00E9785A"/>
    <w:rsid w:val="00EA1CAE"/>
    <w:rsid w:val="00EA7523"/>
    <w:rsid w:val="00EB3B25"/>
    <w:rsid w:val="00EB6F07"/>
    <w:rsid w:val="00EC0BCB"/>
    <w:rsid w:val="00EC16F1"/>
    <w:rsid w:val="00EC2A14"/>
    <w:rsid w:val="00ED1F05"/>
    <w:rsid w:val="00EE3CFB"/>
    <w:rsid w:val="00EF3BDA"/>
    <w:rsid w:val="00EF5359"/>
    <w:rsid w:val="00F02910"/>
    <w:rsid w:val="00F04E66"/>
    <w:rsid w:val="00F06E9D"/>
    <w:rsid w:val="00F10F0C"/>
    <w:rsid w:val="00F13A4E"/>
    <w:rsid w:val="00F21E4E"/>
    <w:rsid w:val="00F348C3"/>
    <w:rsid w:val="00F37D9A"/>
    <w:rsid w:val="00F4182C"/>
    <w:rsid w:val="00F45449"/>
    <w:rsid w:val="00F458DD"/>
    <w:rsid w:val="00F61CA8"/>
    <w:rsid w:val="00F6774A"/>
    <w:rsid w:val="00F71A31"/>
    <w:rsid w:val="00F749A8"/>
    <w:rsid w:val="00F753E2"/>
    <w:rsid w:val="00F77BD3"/>
    <w:rsid w:val="00F8360B"/>
    <w:rsid w:val="00F86D08"/>
    <w:rsid w:val="00F86E68"/>
    <w:rsid w:val="00F87705"/>
    <w:rsid w:val="00F9177C"/>
    <w:rsid w:val="00F9290B"/>
    <w:rsid w:val="00F92CE6"/>
    <w:rsid w:val="00F93875"/>
    <w:rsid w:val="00F94B07"/>
    <w:rsid w:val="00F95446"/>
    <w:rsid w:val="00FA5D5E"/>
    <w:rsid w:val="00FB0910"/>
    <w:rsid w:val="00FB5633"/>
    <w:rsid w:val="00FB77FA"/>
    <w:rsid w:val="00FC5914"/>
    <w:rsid w:val="00FC5918"/>
    <w:rsid w:val="00FC6F10"/>
    <w:rsid w:val="00FD0CBE"/>
    <w:rsid w:val="00FD20A6"/>
    <w:rsid w:val="00FD2831"/>
    <w:rsid w:val="00FD2E2B"/>
    <w:rsid w:val="00FD6995"/>
    <w:rsid w:val="00FD6FE6"/>
    <w:rsid w:val="00FE4C58"/>
    <w:rsid w:val="00FE5B19"/>
    <w:rsid w:val="00FF73B2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D5419"/>
  <w14:defaultImageDpi w14:val="300"/>
  <w15:docId w15:val="{41CC1A64-10AF-4494-9AEF-A10CE9A6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0F7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3F63C1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A372C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3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as1">
    <w:name w:val="index 1"/>
    <w:basedOn w:val="prastasis"/>
    <w:next w:val="prastasis"/>
    <w:autoRedefine/>
    <w:rsid w:val="00E34C14"/>
    <w:pPr>
      <w:ind w:left="240" w:hanging="240"/>
    </w:pPr>
  </w:style>
  <w:style w:type="paragraph" w:styleId="Indeksas2">
    <w:name w:val="index 2"/>
    <w:basedOn w:val="prastasis"/>
    <w:next w:val="prastasis"/>
    <w:autoRedefine/>
    <w:rsid w:val="00E34C14"/>
    <w:pPr>
      <w:ind w:left="480" w:hanging="240"/>
    </w:pPr>
  </w:style>
  <w:style w:type="paragraph" w:styleId="Indeksas3">
    <w:name w:val="index 3"/>
    <w:basedOn w:val="prastasis"/>
    <w:next w:val="prastasis"/>
    <w:autoRedefine/>
    <w:rsid w:val="00E34C14"/>
    <w:pPr>
      <w:ind w:left="720" w:hanging="240"/>
    </w:pPr>
  </w:style>
  <w:style w:type="paragraph" w:styleId="Indeksas4">
    <w:name w:val="index 4"/>
    <w:basedOn w:val="prastasis"/>
    <w:next w:val="prastasis"/>
    <w:autoRedefine/>
    <w:rsid w:val="00E34C14"/>
    <w:pPr>
      <w:ind w:left="960" w:hanging="240"/>
    </w:pPr>
  </w:style>
  <w:style w:type="paragraph" w:styleId="Indeksas5">
    <w:name w:val="index 5"/>
    <w:basedOn w:val="prastasis"/>
    <w:next w:val="prastasis"/>
    <w:autoRedefine/>
    <w:rsid w:val="00E34C14"/>
    <w:pPr>
      <w:ind w:left="1200" w:hanging="240"/>
    </w:pPr>
  </w:style>
  <w:style w:type="paragraph" w:styleId="Indeksas6">
    <w:name w:val="index 6"/>
    <w:basedOn w:val="prastasis"/>
    <w:next w:val="prastasis"/>
    <w:autoRedefine/>
    <w:rsid w:val="00E34C14"/>
    <w:pPr>
      <w:ind w:left="1440" w:hanging="240"/>
    </w:pPr>
  </w:style>
  <w:style w:type="paragraph" w:styleId="Indeksas7">
    <w:name w:val="index 7"/>
    <w:basedOn w:val="prastasis"/>
    <w:next w:val="prastasis"/>
    <w:autoRedefine/>
    <w:rsid w:val="00E34C14"/>
    <w:pPr>
      <w:ind w:left="1680" w:hanging="240"/>
    </w:pPr>
  </w:style>
  <w:style w:type="paragraph" w:styleId="Indeksas8">
    <w:name w:val="index 8"/>
    <w:basedOn w:val="prastasis"/>
    <w:next w:val="prastasis"/>
    <w:autoRedefine/>
    <w:rsid w:val="00E34C14"/>
    <w:pPr>
      <w:ind w:left="1920" w:hanging="240"/>
    </w:pPr>
  </w:style>
  <w:style w:type="paragraph" w:styleId="Indeksas9">
    <w:name w:val="index 9"/>
    <w:basedOn w:val="prastasis"/>
    <w:next w:val="prastasis"/>
    <w:autoRedefine/>
    <w:rsid w:val="00E34C14"/>
    <w:pPr>
      <w:ind w:left="2160" w:hanging="240"/>
    </w:pPr>
  </w:style>
  <w:style w:type="paragraph" w:styleId="Indeksoantrat">
    <w:name w:val="index heading"/>
    <w:basedOn w:val="prastasis"/>
    <w:next w:val="Indeksas1"/>
    <w:rsid w:val="00E34C14"/>
  </w:style>
  <w:style w:type="paragraph" w:styleId="Turinys1">
    <w:name w:val="toc 1"/>
    <w:basedOn w:val="prastasis"/>
    <w:next w:val="prastasis"/>
    <w:autoRedefine/>
    <w:rsid w:val="00E34C14"/>
  </w:style>
  <w:style w:type="paragraph" w:styleId="Turinys2">
    <w:name w:val="toc 2"/>
    <w:basedOn w:val="prastasis"/>
    <w:next w:val="prastasis"/>
    <w:autoRedefine/>
    <w:rsid w:val="00E34C14"/>
    <w:pPr>
      <w:ind w:left="240"/>
    </w:pPr>
  </w:style>
  <w:style w:type="paragraph" w:styleId="Turinys3">
    <w:name w:val="toc 3"/>
    <w:basedOn w:val="prastasis"/>
    <w:next w:val="prastasis"/>
    <w:autoRedefine/>
    <w:rsid w:val="00E34C14"/>
    <w:pPr>
      <w:ind w:left="480"/>
    </w:pPr>
  </w:style>
  <w:style w:type="paragraph" w:styleId="Turinys4">
    <w:name w:val="toc 4"/>
    <w:basedOn w:val="prastasis"/>
    <w:next w:val="prastasis"/>
    <w:autoRedefine/>
    <w:rsid w:val="00E34C14"/>
    <w:pPr>
      <w:ind w:left="720"/>
    </w:pPr>
  </w:style>
  <w:style w:type="paragraph" w:styleId="Turinys5">
    <w:name w:val="toc 5"/>
    <w:basedOn w:val="prastasis"/>
    <w:next w:val="prastasis"/>
    <w:autoRedefine/>
    <w:rsid w:val="00E34C14"/>
    <w:pPr>
      <w:ind w:left="960"/>
    </w:pPr>
  </w:style>
  <w:style w:type="paragraph" w:styleId="Turinys6">
    <w:name w:val="toc 6"/>
    <w:basedOn w:val="prastasis"/>
    <w:next w:val="prastasis"/>
    <w:autoRedefine/>
    <w:rsid w:val="00E34C14"/>
    <w:pPr>
      <w:ind w:left="1200"/>
    </w:pPr>
  </w:style>
  <w:style w:type="paragraph" w:styleId="Turinys7">
    <w:name w:val="toc 7"/>
    <w:basedOn w:val="prastasis"/>
    <w:next w:val="prastasis"/>
    <w:autoRedefine/>
    <w:rsid w:val="00E34C14"/>
    <w:pPr>
      <w:ind w:left="1440"/>
    </w:pPr>
  </w:style>
  <w:style w:type="paragraph" w:styleId="Turinys8">
    <w:name w:val="toc 8"/>
    <w:basedOn w:val="prastasis"/>
    <w:next w:val="prastasis"/>
    <w:autoRedefine/>
    <w:rsid w:val="00E34C14"/>
    <w:pPr>
      <w:ind w:left="1680"/>
    </w:pPr>
  </w:style>
  <w:style w:type="paragraph" w:styleId="Turinys9">
    <w:name w:val="toc 9"/>
    <w:basedOn w:val="prastasis"/>
    <w:next w:val="prastasis"/>
    <w:autoRedefine/>
    <w:rsid w:val="00E34C1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52B9-A6E9-4B3C-9269-DC0AF507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4087</Words>
  <Characters>2330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VIEŠOJI ĮSTAIGA AKMENĖS RAJONO SOCIALINIŲ PASLAUGŲ CENTRAS</vt:lpstr>
      <vt:lpstr>VIEŠOJI ĮSTAIGA AKMENĖS RAJONO SOCIALINIŲ PASLAUGŲ CENTRAS</vt:lpstr>
    </vt:vector>
  </TitlesOfParts>
  <Company>Neringos Savivaldybe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 AKMENĖS RAJONO SOCIALINIŲ PASLAUGŲ CENTRAS</dc:title>
  <dc:subject/>
  <dc:creator>S.Lymante</dc:creator>
  <cp:keywords/>
  <cp:lastModifiedBy>Snieguolė</cp:lastModifiedBy>
  <cp:revision>15</cp:revision>
  <cp:lastPrinted>2013-10-08T15:14:00Z</cp:lastPrinted>
  <dcterms:created xsi:type="dcterms:W3CDTF">2017-07-18T05:55:00Z</dcterms:created>
  <dcterms:modified xsi:type="dcterms:W3CDTF">2017-07-18T09:37:00Z</dcterms:modified>
</cp:coreProperties>
</file>